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72AB" w:rsidRPr="00F023F7" w:rsidRDefault="00BD72AB" w:rsidP="00BD72AB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2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‌Муниципальное бюджетное общеобразовательное</w:t>
      </w:r>
      <w:r w:rsidRPr="00F023F7">
        <w:rPr>
          <w:rFonts w:ascii="Calibri" w:eastAsia="Times New Roman" w:hAnsi="Calibri" w:cs="Calibri"/>
          <w:color w:val="000000"/>
          <w:sz w:val="24"/>
          <w:szCs w:val="24"/>
        </w:rPr>
        <w:br/>
        <w:t> </w:t>
      </w:r>
      <w:r w:rsidRPr="00F02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учреждение средняя общеобразовательная школа № 11муниципального образования город-курорт Анапа имени Героя Советского Союза</w:t>
      </w:r>
      <w:r w:rsidRPr="00F023F7">
        <w:rPr>
          <w:rFonts w:ascii="Calibri" w:eastAsia="Times New Roman" w:hAnsi="Calibri" w:cs="Calibri"/>
          <w:color w:val="000000"/>
          <w:sz w:val="24"/>
          <w:szCs w:val="24"/>
        </w:rPr>
        <w:br/>
        <w:t> </w:t>
      </w:r>
      <w:r w:rsidRPr="00F02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Степана Михайловича </w:t>
      </w:r>
      <w:proofErr w:type="spellStart"/>
      <w:r w:rsidRPr="00F02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Жолоба</w:t>
      </w:r>
      <w:proofErr w:type="spellEnd"/>
      <w:r w:rsidRPr="00F023F7">
        <w:rPr>
          <w:rFonts w:ascii="Calibri" w:eastAsia="Times New Roman" w:hAnsi="Calibri" w:cs="Calibri"/>
          <w:color w:val="000000"/>
          <w:sz w:val="24"/>
          <w:szCs w:val="24"/>
        </w:rPr>
        <w:br/>
        <w:t> </w:t>
      </w:r>
      <w:r w:rsidRPr="00F02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(МБОУ СОШ № 11 им. С.М. </w:t>
      </w:r>
      <w:proofErr w:type="spellStart"/>
      <w:r w:rsidRPr="00F02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Жолоба</w:t>
      </w:r>
      <w:proofErr w:type="spellEnd"/>
      <w:r w:rsidRPr="00F02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F023F7">
        <w:rPr>
          <w:rFonts w:ascii="Calibri" w:eastAsia="Times New Roman" w:hAnsi="Calibri" w:cs="Calibri"/>
          <w:color w:val="000000"/>
          <w:sz w:val="24"/>
          <w:szCs w:val="24"/>
        </w:rPr>
        <w:br/>
        <w:t> </w:t>
      </w:r>
      <w:bookmarkStart w:id="0" w:name="7d574f4c-8143-48c3-8ad3-2fcc5bdbaf43"/>
      <w:r w:rsidRPr="00F02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‌</w:t>
      </w:r>
      <w:r w:rsidRPr="00F023F7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</w:p>
    <w:p w:rsidR="00BD72AB" w:rsidRPr="00F023F7" w:rsidRDefault="00BD72AB" w:rsidP="00BD72AB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F023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72AB" w:rsidRPr="00F023F7" w:rsidRDefault="00BD72AB" w:rsidP="00BD72AB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F023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72AB" w:rsidRPr="00F023F7" w:rsidRDefault="00BD72AB" w:rsidP="00BD72AB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F023F7">
        <w:rPr>
          <w:rFonts w:ascii="Times New Roman" w:eastAsia="Times New Roman" w:hAnsi="Times New Roman" w:cs="Times New Roman"/>
          <w:sz w:val="24"/>
          <w:szCs w:val="24"/>
        </w:rPr>
        <w:t> </w:t>
      </w:r>
    </w:p>
    <w:bookmarkEnd w:id="0"/>
    <w:p w:rsidR="00BD72AB" w:rsidRPr="00F023F7" w:rsidRDefault="00BD72AB" w:rsidP="00BD72AB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F023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72AB" w:rsidRPr="00F023F7" w:rsidRDefault="00BD72AB" w:rsidP="00BD72AB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F023F7">
        <w:rPr>
          <w:rFonts w:ascii="Times New Roman" w:eastAsia="Times New Roman" w:hAnsi="Times New Roman" w:cs="Times New Roman"/>
          <w:color w:val="000000"/>
          <w:sz w:val="28"/>
          <w:szCs w:val="28"/>
        </w:rPr>
        <w:t>‌</w:t>
      </w:r>
    </w:p>
    <w:p w:rsidR="00BD72AB" w:rsidRDefault="00BD72AB" w:rsidP="00BD72AB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F023F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</w:p>
    <w:p w:rsidR="00BD72AB" w:rsidRDefault="00BD72AB" w:rsidP="00BD72AB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:rsidR="00BD72AB" w:rsidRDefault="00BD72AB" w:rsidP="00BD72AB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:rsidR="00BD72AB" w:rsidRDefault="00BD72AB" w:rsidP="00BD72AB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:rsidR="00BD72AB" w:rsidRDefault="00BD72AB" w:rsidP="00BD72AB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:rsidR="00BD72AB" w:rsidRDefault="00BD72AB" w:rsidP="00BD72AB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:rsidR="00BD72AB" w:rsidRDefault="00BD72AB" w:rsidP="00BD72AB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:rsidR="00BD72AB" w:rsidRDefault="00BD72AB" w:rsidP="00BD72AB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:rsidR="00BD72AB" w:rsidRDefault="00BD72AB" w:rsidP="00BD72AB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:rsidR="00BD72AB" w:rsidRPr="004D06D0" w:rsidRDefault="00BD72AB" w:rsidP="004D06D0">
      <w:pPr>
        <w:spacing w:after="0" w:line="240" w:lineRule="auto"/>
        <w:ind w:left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BD72AB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D5535E" w:rsidRDefault="00D5535E" w:rsidP="004D06D0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="00BD72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урса </w:t>
      </w:r>
      <w:r w:rsidR="00BD72AB" w:rsidRPr="00BD72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внеурочной деятельности</w:t>
      </w:r>
    </w:p>
    <w:p w:rsidR="00D5535E" w:rsidRDefault="00D5535E" w:rsidP="004D06D0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(направленность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общеинтеллектуальная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4D06D0" w:rsidRPr="00BD72AB" w:rsidRDefault="004D06D0" w:rsidP="004D06D0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</w:t>
      </w:r>
      <w:r w:rsidR="00BD72AB" w:rsidRPr="00BD72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«Загадки истории»</w:t>
      </w:r>
      <w:r w:rsidRPr="004D06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обучающихся 6 класса</w:t>
      </w:r>
    </w:p>
    <w:p w:rsidR="00BD72AB" w:rsidRDefault="00BD72AB" w:rsidP="004D06D0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D06D0" w:rsidRDefault="004D06D0" w:rsidP="004D06D0">
      <w:pPr>
        <w:spacing w:after="0" w:line="240" w:lineRule="auto"/>
        <w:ind w:left="11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D06D0" w:rsidRDefault="00D5535E" w:rsidP="004D0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 в неделю: 1 час</w:t>
      </w:r>
    </w:p>
    <w:p w:rsidR="00D5535E" w:rsidRDefault="00D5535E" w:rsidP="004D0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 в год: 34 часа</w:t>
      </w:r>
    </w:p>
    <w:p w:rsidR="004D06D0" w:rsidRDefault="004D06D0" w:rsidP="00417B36">
      <w:pPr>
        <w:pStyle w:val="docdata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</w:p>
    <w:p w:rsidR="004D06D0" w:rsidRDefault="004D06D0" w:rsidP="00417B36">
      <w:pPr>
        <w:pStyle w:val="docdata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</w:p>
    <w:p w:rsidR="004D06D0" w:rsidRDefault="004D06D0" w:rsidP="00417B36">
      <w:pPr>
        <w:pStyle w:val="docdata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</w:p>
    <w:p w:rsidR="004D06D0" w:rsidRDefault="004D06D0" w:rsidP="00417B36">
      <w:pPr>
        <w:pStyle w:val="docdata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</w:p>
    <w:p w:rsidR="00D5535E" w:rsidRDefault="004D06D0" w:rsidP="00417B36">
      <w:pPr>
        <w:pStyle w:val="docdata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Автор-составитель</w:t>
      </w:r>
      <w:r w:rsidR="00D5535E">
        <w:rPr>
          <w:color w:val="000000"/>
          <w:sz w:val="28"/>
          <w:szCs w:val="28"/>
        </w:rPr>
        <w:t xml:space="preserve">: </w:t>
      </w:r>
      <w:proofErr w:type="spellStart"/>
      <w:r w:rsidR="00D5535E">
        <w:rPr>
          <w:color w:val="000000"/>
          <w:sz w:val="28"/>
          <w:szCs w:val="28"/>
        </w:rPr>
        <w:t>Яйлян</w:t>
      </w:r>
      <w:proofErr w:type="spellEnd"/>
      <w:r w:rsidR="00D5535E">
        <w:rPr>
          <w:color w:val="000000"/>
          <w:sz w:val="28"/>
          <w:szCs w:val="28"/>
        </w:rPr>
        <w:t xml:space="preserve"> Надежда Валерьевна</w:t>
      </w:r>
    </w:p>
    <w:p w:rsidR="00D5535E" w:rsidRDefault="00D5535E" w:rsidP="00417B36">
      <w:pPr>
        <w:pStyle w:val="docdata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</w:p>
    <w:p w:rsidR="00D5535E" w:rsidRPr="00F023F7" w:rsidRDefault="00417B36" w:rsidP="00BD72AB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72AB" w:rsidRPr="00F023F7" w:rsidRDefault="00BD72AB" w:rsidP="00BD72AB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23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D06D0" w:rsidRDefault="00BD72AB" w:rsidP="00417B36">
      <w:pPr>
        <w:pStyle w:val="a3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​</w:t>
      </w:r>
      <w:bookmarkStart w:id="1" w:name="758c7860-019e-4f63-872b-044256b5f058"/>
    </w:p>
    <w:p w:rsidR="004D06D0" w:rsidRDefault="004D06D0" w:rsidP="00417B36">
      <w:pPr>
        <w:pStyle w:val="a3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</w:p>
    <w:p w:rsidR="004D06D0" w:rsidRDefault="004D06D0" w:rsidP="00417B36">
      <w:pPr>
        <w:pStyle w:val="a3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</w:p>
    <w:p w:rsidR="004D06D0" w:rsidRDefault="00417B36" w:rsidP="00417B36">
      <w:pPr>
        <w:pStyle w:val="a3"/>
        <w:spacing w:before="0" w:beforeAutospacing="0" w:after="0" w:afterAutospacing="0"/>
        <w:ind w:left="120"/>
        <w:jc w:val="center"/>
        <w:rPr>
          <w:b/>
          <w:bCs/>
          <w:color w:val="000000"/>
          <w:sz w:val="28"/>
          <w:szCs w:val="28"/>
        </w:rPr>
      </w:pPr>
      <w:r w:rsidRPr="00417B3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Анапа‌</w:t>
      </w:r>
    </w:p>
    <w:p w:rsidR="00417B36" w:rsidRDefault="00417B36" w:rsidP="00417B36">
      <w:pPr>
        <w:pStyle w:val="a3"/>
        <w:spacing w:before="0" w:beforeAutospacing="0" w:after="0" w:afterAutospacing="0"/>
        <w:ind w:left="120"/>
        <w:jc w:val="center"/>
      </w:pPr>
      <w:r>
        <w:rPr>
          <w:b/>
          <w:bCs/>
          <w:color w:val="000000"/>
          <w:sz w:val="28"/>
          <w:szCs w:val="28"/>
        </w:rPr>
        <w:t xml:space="preserve"> </w:t>
      </w:r>
      <w:bookmarkStart w:id="2" w:name="7bcf231d-60ce-4601-b24b-153af6cd5e58"/>
      <w:r>
        <w:rPr>
          <w:b/>
          <w:bCs/>
          <w:color w:val="000000"/>
          <w:sz w:val="28"/>
          <w:szCs w:val="28"/>
        </w:rPr>
        <w:t>202</w:t>
      </w:r>
      <w:r w:rsidR="00BE1600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год</w:t>
      </w:r>
      <w:bookmarkEnd w:id="2"/>
      <w:r>
        <w:rPr>
          <w:b/>
          <w:bCs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:rsidR="00BD72AB" w:rsidRDefault="00BD72AB" w:rsidP="00BD72AB">
      <w:pPr>
        <w:pStyle w:val="a3"/>
        <w:spacing w:before="0" w:beforeAutospacing="0" w:after="0" w:afterAutospacing="0"/>
        <w:ind w:left="120"/>
        <w:jc w:val="center"/>
      </w:pPr>
    </w:p>
    <w:p w:rsidR="00BD72AB" w:rsidRDefault="00BD72AB" w:rsidP="00BD72AB">
      <w:pPr>
        <w:pStyle w:val="a3"/>
        <w:spacing w:before="0" w:beforeAutospacing="0" w:after="0" w:afterAutospacing="0"/>
        <w:ind w:left="120"/>
        <w:jc w:val="center"/>
      </w:pPr>
      <w:r>
        <w:t> </w:t>
      </w:r>
    </w:p>
    <w:p w:rsidR="00E56493" w:rsidRDefault="00E56493" w:rsidP="00BD72AB">
      <w:pPr>
        <w:pStyle w:val="a3"/>
        <w:spacing w:before="0" w:beforeAutospacing="0" w:after="0" w:afterAutospacing="0"/>
        <w:ind w:left="120"/>
        <w:jc w:val="center"/>
      </w:pPr>
    </w:p>
    <w:p w:rsidR="00E56493" w:rsidRDefault="00E56493" w:rsidP="00BD72AB">
      <w:pPr>
        <w:pStyle w:val="a3"/>
        <w:spacing w:before="0" w:beforeAutospacing="0" w:after="0" w:afterAutospacing="0"/>
        <w:ind w:left="120"/>
        <w:jc w:val="center"/>
      </w:pPr>
    </w:p>
    <w:p w:rsidR="00E56493" w:rsidRDefault="00E56493" w:rsidP="00BD72AB">
      <w:pPr>
        <w:pStyle w:val="a3"/>
        <w:spacing w:before="0" w:beforeAutospacing="0" w:after="0" w:afterAutospacing="0"/>
        <w:ind w:left="120"/>
        <w:jc w:val="center"/>
      </w:pPr>
    </w:p>
    <w:p w:rsidR="00E56493" w:rsidRDefault="00E56493" w:rsidP="00BD72AB">
      <w:pPr>
        <w:pStyle w:val="a3"/>
        <w:spacing w:before="0" w:beforeAutospacing="0" w:after="0" w:afterAutospacing="0"/>
        <w:ind w:left="120"/>
        <w:jc w:val="center"/>
      </w:pPr>
    </w:p>
    <w:p w:rsidR="00E56493" w:rsidRDefault="00E56493" w:rsidP="00BD72AB">
      <w:pPr>
        <w:pStyle w:val="a3"/>
        <w:spacing w:before="0" w:beforeAutospacing="0" w:after="0" w:afterAutospacing="0"/>
        <w:ind w:left="120"/>
        <w:jc w:val="center"/>
      </w:pPr>
    </w:p>
    <w:p w:rsidR="00E56493" w:rsidRDefault="00E56493" w:rsidP="00BD72AB">
      <w:pPr>
        <w:pStyle w:val="a3"/>
        <w:spacing w:before="0" w:beforeAutospacing="0" w:after="0" w:afterAutospacing="0"/>
        <w:ind w:left="120"/>
        <w:jc w:val="center"/>
      </w:pPr>
      <w:bookmarkStart w:id="3" w:name="_GoBack"/>
      <w:bookmarkEnd w:id="3"/>
    </w:p>
    <w:bookmarkEnd w:id="1"/>
    <w:p w:rsidR="00BD72AB" w:rsidRPr="00D5535E" w:rsidRDefault="00BD72AB" w:rsidP="00D5535E">
      <w:pPr>
        <w:pStyle w:val="a3"/>
        <w:spacing w:before="0" w:beforeAutospacing="0" w:after="0" w:afterAutospacing="0"/>
        <w:ind w:left="120"/>
        <w:jc w:val="center"/>
      </w:pPr>
      <w:r w:rsidRPr="004D327C">
        <w:rPr>
          <w:b/>
        </w:rPr>
        <w:lastRenderedPageBreak/>
        <w:t>Пояснительная записка</w:t>
      </w: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Настоящая программа внеурочной деятельности</w:t>
      </w:r>
      <w:r w:rsidR="00D5535E">
        <w:rPr>
          <w:rFonts w:ascii="Times New Roman" w:hAnsi="Times New Roman"/>
          <w:sz w:val="24"/>
          <w:szCs w:val="24"/>
        </w:rPr>
        <w:t xml:space="preserve"> «Загадки истории»</w:t>
      </w:r>
      <w:r w:rsidRPr="004D327C">
        <w:rPr>
          <w:rFonts w:ascii="Times New Roman" w:hAnsi="Times New Roman"/>
          <w:sz w:val="24"/>
          <w:szCs w:val="24"/>
        </w:rPr>
        <w:t xml:space="preserve"> разработана </w:t>
      </w:r>
      <w:r w:rsidR="00417B36">
        <w:rPr>
          <w:rFonts w:ascii="Times New Roman" w:hAnsi="Times New Roman"/>
          <w:sz w:val="24"/>
          <w:szCs w:val="24"/>
        </w:rPr>
        <w:t>в</w:t>
      </w:r>
      <w:r w:rsidRPr="004D327C">
        <w:rPr>
          <w:rFonts w:ascii="Times New Roman" w:hAnsi="Times New Roman"/>
          <w:sz w:val="24"/>
          <w:szCs w:val="24"/>
        </w:rPr>
        <w:t xml:space="preserve"> </w:t>
      </w:r>
      <w:r w:rsidR="00417B36">
        <w:rPr>
          <w:rFonts w:ascii="Times New Roman" w:hAnsi="Times New Roman"/>
          <w:sz w:val="24"/>
          <w:szCs w:val="24"/>
        </w:rPr>
        <w:t>соответствии с</w:t>
      </w:r>
      <w:r w:rsidRPr="004D327C">
        <w:rPr>
          <w:rFonts w:ascii="Times New Roman" w:hAnsi="Times New Roman"/>
          <w:sz w:val="24"/>
          <w:szCs w:val="24"/>
        </w:rPr>
        <w:t xml:space="preserve"> Федеральн</w:t>
      </w:r>
      <w:r w:rsidR="00417B36">
        <w:rPr>
          <w:rFonts w:ascii="Times New Roman" w:hAnsi="Times New Roman"/>
          <w:sz w:val="24"/>
          <w:szCs w:val="24"/>
        </w:rPr>
        <w:t>ым</w:t>
      </w:r>
      <w:r w:rsidRPr="004D327C">
        <w:rPr>
          <w:rFonts w:ascii="Times New Roman" w:hAnsi="Times New Roman"/>
          <w:sz w:val="24"/>
          <w:szCs w:val="24"/>
        </w:rPr>
        <w:t xml:space="preserve"> государственн</w:t>
      </w:r>
      <w:r w:rsidR="00417B36">
        <w:rPr>
          <w:rFonts w:ascii="Times New Roman" w:hAnsi="Times New Roman"/>
          <w:sz w:val="24"/>
          <w:szCs w:val="24"/>
        </w:rPr>
        <w:t>ым</w:t>
      </w:r>
      <w:r w:rsidRPr="004D327C">
        <w:rPr>
          <w:rFonts w:ascii="Times New Roman" w:hAnsi="Times New Roman"/>
          <w:sz w:val="24"/>
          <w:szCs w:val="24"/>
        </w:rPr>
        <w:t xml:space="preserve"> образовательн</w:t>
      </w:r>
      <w:r w:rsidR="00417B36">
        <w:rPr>
          <w:rFonts w:ascii="Times New Roman" w:hAnsi="Times New Roman"/>
          <w:sz w:val="24"/>
          <w:szCs w:val="24"/>
        </w:rPr>
        <w:t>ым</w:t>
      </w:r>
      <w:r w:rsidRPr="004D327C">
        <w:rPr>
          <w:rFonts w:ascii="Times New Roman" w:hAnsi="Times New Roman"/>
          <w:sz w:val="24"/>
          <w:szCs w:val="24"/>
        </w:rPr>
        <w:t xml:space="preserve"> стандарт</w:t>
      </w:r>
      <w:r w:rsidR="00417B36">
        <w:rPr>
          <w:rFonts w:ascii="Times New Roman" w:hAnsi="Times New Roman"/>
          <w:sz w:val="24"/>
          <w:szCs w:val="24"/>
        </w:rPr>
        <w:t>ом</w:t>
      </w:r>
      <w:r w:rsidRPr="004D327C">
        <w:rPr>
          <w:rFonts w:ascii="Times New Roman" w:hAnsi="Times New Roman"/>
          <w:sz w:val="24"/>
          <w:szCs w:val="24"/>
        </w:rPr>
        <w:t xml:space="preserve"> основного общего образования.</w:t>
      </w:r>
    </w:p>
    <w:p w:rsidR="00D5535E" w:rsidRPr="00417B36" w:rsidRDefault="00D5535E" w:rsidP="00417B3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 xml:space="preserve">Цель </w:t>
      </w:r>
      <w:r w:rsidR="00417B36">
        <w:rPr>
          <w:rFonts w:ascii="Times New Roman" w:hAnsi="Times New Roman"/>
          <w:b/>
          <w:sz w:val="24"/>
          <w:szCs w:val="24"/>
        </w:rPr>
        <w:t>курса</w:t>
      </w:r>
      <w:r w:rsidRPr="004D327C">
        <w:rPr>
          <w:rFonts w:ascii="Times New Roman" w:hAnsi="Times New Roman"/>
          <w:b/>
          <w:sz w:val="24"/>
          <w:szCs w:val="24"/>
        </w:rPr>
        <w:t>:</w:t>
      </w:r>
      <w:r w:rsidRPr="004D327C">
        <w:rPr>
          <w:rFonts w:ascii="Times New Roman" w:hAnsi="Times New Roman"/>
          <w:sz w:val="24"/>
          <w:szCs w:val="24"/>
        </w:rPr>
        <w:t xml:space="preserve"> 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деятельность; развитие эмоциональной сферы, воспитание нравственных качеств, развитие артистических способностей, творческого воображения и фантазии; знакомство с элементами научного исторического исследования, формирование исследовательских умений учащихся, в том числе навыков работы с научной литературой, освоение методов научного исследования в историографии, монографии, формирование умений как основы коммуникативно- компетентной и творчески мыслящей личности, ф</w:t>
      </w:r>
      <w:r w:rsidR="00417B36">
        <w:rPr>
          <w:rFonts w:ascii="Times New Roman" w:hAnsi="Times New Roman"/>
          <w:sz w:val="24"/>
          <w:szCs w:val="24"/>
        </w:rPr>
        <w:t>о</w:t>
      </w:r>
      <w:r w:rsidRPr="004D327C">
        <w:rPr>
          <w:rFonts w:ascii="Times New Roman" w:hAnsi="Times New Roman"/>
          <w:sz w:val="24"/>
          <w:szCs w:val="24"/>
        </w:rPr>
        <w:t xml:space="preserve">рмирование у учащихся стойкого «иммунитета» против </w:t>
      </w:r>
      <w:proofErr w:type="spellStart"/>
      <w:r w:rsidRPr="004D327C">
        <w:rPr>
          <w:rFonts w:ascii="Times New Roman" w:hAnsi="Times New Roman"/>
          <w:sz w:val="24"/>
          <w:szCs w:val="24"/>
        </w:rPr>
        <w:t>псевдоистории</w:t>
      </w:r>
      <w:proofErr w:type="spellEnd"/>
      <w:r w:rsidRPr="004D327C">
        <w:rPr>
          <w:rFonts w:ascii="Times New Roman" w:hAnsi="Times New Roman"/>
          <w:sz w:val="24"/>
          <w:szCs w:val="24"/>
        </w:rPr>
        <w:t>, умение «отделять зерна от плевел»,  критически относиться к любой информации, воспитывать уважительное отношение к истории как науке, к труду ученых – историков, аргументировано защищать свою точку зрения.</w:t>
      </w:r>
    </w:p>
    <w:p w:rsidR="00D5535E" w:rsidRPr="004D327C" w:rsidRDefault="00417B36" w:rsidP="00D5535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D5535E" w:rsidRPr="004D32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</w:t>
      </w:r>
      <w:r w:rsidR="00D5535E" w:rsidRPr="004D327C">
        <w:rPr>
          <w:rFonts w:ascii="Times New Roman" w:hAnsi="Times New Roman"/>
          <w:b/>
          <w:sz w:val="24"/>
          <w:szCs w:val="24"/>
        </w:rPr>
        <w:t>адачи курса:</w:t>
      </w:r>
    </w:p>
    <w:p w:rsidR="00D5535E" w:rsidRPr="004D327C" w:rsidRDefault="00D5535E" w:rsidP="00D5535E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1)</w:t>
      </w:r>
      <w:r w:rsidRPr="004D327C">
        <w:rPr>
          <w:rFonts w:ascii="Times New Roman" w:hAnsi="Times New Roman"/>
          <w:sz w:val="24"/>
          <w:szCs w:val="24"/>
        </w:rPr>
        <w:tab/>
        <w:t>Способствовать формированию повышенного интереса учащихся к исторической науке;</w:t>
      </w:r>
    </w:p>
    <w:p w:rsidR="00D5535E" w:rsidRPr="004D327C" w:rsidRDefault="00D5535E" w:rsidP="00D5535E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2)</w:t>
      </w:r>
      <w:r w:rsidRPr="004D327C">
        <w:rPr>
          <w:rFonts w:ascii="Times New Roman" w:hAnsi="Times New Roman"/>
          <w:sz w:val="24"/>
          <w:szCs w:val="24"/>
        </w:rPr>
        <w:tab/>
        <w:t>Способствовать формированию умения видеть красоту и художественные особенности произведений искусства, созданных в прошлом;</w:t>
      </w:r>
    </w:p>
    <w:p w:rsidR="00D5535E" w:rsidRPr="004D327C" w:rsidRDefault="00D5535E" w:rsidP="00D5535E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3)</w:t>
      </w:r>
      <w:r w:rsidRPr="004D327C">
        <w:rPr>
          <w:rFonts w:ascii="Times New Roman" w:hAnsi="Times New Roman"/>
          <w:sz w:val="24"/>
          <w:szCs w:val="24"/>
        </w:rPr>
        <w:tab/>
        <w:t>формирование у учащихся представлений об особенностях и способах исторических исследо</w:t>
      </w:r>
      <w:r w:rsidR="00417B36">
        <w:rPr>
          <w:rFonts w:ascii="Times New Roman" w:hAnsi="Times New Roman"/>
          <w:sz w:val="24"/>
          <w:szCs w:val="24"/>
        </w:rPr>
        <w:t>ваний;</w:t>
      </w:r>
    </w:p>
    <w:p w:rsidR="00D5535E" w:rsidRPr="004D327C" w:rsidRDefault="00417B36" w:rsidP="00D5535E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</w:t>
      </w:r>
      <w:r w:rsidR="00D5535E" w:rsidRPr="004D327C">
        <w:rPr>
          <w:rFonts w:ascii="Times New Roman" w:hAnsi="Times New Roman"/>
          <w:sz w:val="24"/>
          <w:szCs w:val="24"/>
        </w:rPr>
        <w:t>)</w:t>
      </w:r>
      <w:r w:rsidR="00D5535E" w:rsidRPr="004D327C">
        <w:rPr>
          <w:rFonts w:ascii="Times New Roman" w:hAnsi="Times New Roman"/>
          <w:sz w:val="24"/>
          <w:szCs w:val="24"/>
        </w:rPr>
        <w:tab/>
      </w:r>
      <w:r w:rsidRPr="004D327C">
        <w:rPr>
          <w:rFonts w:ascii="Times New Roman" w:hAnsi="Times New Roman"/>
          <w:sz w:val="24"/>
          <w:szCs w:val="24"/>
        </w:rPr>
        <w:t>умение сравнивать исторические явления, происходившие в разных странах;</w:t>
      </w:r>
    </w:p>
    <w:p w:rsidR="00D5535E" w:rsidRPr="004D327C" w:rsidRDefault="00417B36" w:rsidP="00D5535E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5535E" w:rsidRPr="004D327C">
        <w:rPr>
          <w:rFonts w:ascii="Times New Roman" w:hAnsi="Times New Roman"/>
          <w:sz w:val="24"/>
          <w:szCs w:val="24"/>
        </w:rPr>
        <w:t>)</w:t>
      </w:r>
      <w:r w:rsidR="00D5535E" w:rsidRPr="004D327C">
        <w:rPr>
          <w:rFonts w:ascii="Times New Roman" w:hAnsi="Times New Roman"/>
          <w:sz w:val="24"/>
          <w:szCs w:val="24"/>
        </w:rPr>
        <w:tab/>
        <w:t>сформировать у учащихся умения и навыки, такие как:</w:t>
      </w:r>
    </w:p>
    <w:p w:rsidR="00D5535E" w:rsidRPr="004D327C" w:rsidRDefault="00D5535E" w:rsidP="00D5535E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умение в связной монологической форме воспроизводить прочитанный текст;</w:t>
      </w:r>
    </w:p>
    <w:p w:rsidR="00D5535E" w:rsidRPr="004D327C" w:rsidRDefault="00D5535E" w:rsidP="00D5535E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</w:r>
      <w:r w:rsidR="00417B36" w:rsidRPr="004D327C">
        <w:rPr>
          <w:rFonts w:ascii="Times New Roman" w:hAnsi="Times New Roman"/>
          <w:sz w:val="24"/>
          <w:szCs w:val="24"/>
        </w:rPr>
        <w:t>формирование у учащихся исторического мышления;</w:t>
      </w:r>
    </w:p>
    <w:p w:rsidR="00D5535E" w:rsidRPr="004D327C" w:rsidRDefault="00D5535E" w:rsidP="00D5535E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умение давать самостоятельную оценку историческим явлениям, при этом высказывая собственную точку зрения и отстаивая свои взгляды;</w:t>
      </w:r>
    </w:p>
    <w:p w:rsidR="00D5535E" w:rsidRPr="004D327C" w:rsidRDefault="00D5535E" w:rsidP="00D5535E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</w:r>
      <w:r w:rsidR="00417B36" w:rsidRPr="004D327C">
        <w:rPr>
          <w:rFonts w:ascii="Times New Roman" w:hAnsi="Times New Roman"/>
          <w:sz w:val="24"/>
          <w:szCs w:val="24"/>
        </w:rPr>
        <w:t>умение устанавливать причинно-следственные связи;</w:t>
      </w:r>
    </w:p>
    <w:p w:rsidR="00D5535E" w:rsidRPr="004D327C" w:rsidRDefault="00D5535E" w:rsidP="00D5535E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умение оперировать историческими датами;</w:t>
      </w:r>
    </w:p>
    <w:p w:rsidR="00D5535E" w:rsidRPr="004D327C" w:rsidRDefault="00D5535E" w:rsidP="00D5535E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</w:r>
      <w:r w:rsidR="00417B36" w:rsidRPr="004D327C">
        <w:rPr>
          <w:rFonts w:ascii="Times New Roman" w:hAnsi="Times New Roman"/>
          <w:sz w:val="24"/>
          <w:szCs w:val="24"/>
        </w:rPr>
        <w:t>умение анализировать исторический источник;</w:t>
      </w:r>
    </w:p>
    <w:p w:rsidR="00D5535E" w:rsidRPr="004D327C" w:rsidRDefault="00D5535E" w:rsidP="00D5535E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умение анализировать исторические события и различать мифологическую сторону событий от реальной;</w:t>
      </w:r>
    </w:p>
    <w:p w:rsidR="00D5535E" w:rsidRPr="004D327C" w:rsidRDefault="00D5535E" w:rsidP="00D5535E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умение читать историческую карту.</w:t>
      </w:r>
    </w:p>
    <w:p w:rsidR="00BD72AB" w:rsidRPr="004D327C" w:rsidRDefault="00BD72AB" w:rsidP="00BD72A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 xml:space="preserve">Актуальность </w:t>
      </w: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 xml:space="preserve">В </w:t>
      </w:r>
      <w:r w:rsidR="00417B36" w:rsidRPr="004D327C">
        <w:rPr>
          <w:rFonts w:ascii="Times New Roman" w:hAnsi="Times New Roman"/>
          <w:sz w:val="24"/>
          <w:szCs w:val="24"/>
        </w:rPr>
        <w:t>кинематографе</w:t>
      </w:r>
      <w:r w:rsidR="00417B36">
        <w:rPr>
          <w:rFonts w:ascii="Times New Roman" w:hAnsi="Times New Roman"/>
          <w:sz w:val="24"/>
          <w:szCs w:val="24"/>
        </w:rPr>
        <w:t xml:space="preserve"> и</w:t>
      </w:r>
      <w:r w:rsidR="00417B36" w:rsidRPr="004D327C">
        <w:rPr>
          <w:rFonts w:ascii="Times New Roman" w:hAnsi="Times New Roman"/>
          <w:sz w:val="24"/>
          <w:szCs w:val="24"/>
        </w:rPr>
        <w:t xml:space="preserve"> </w:t>
      </w:r>
      <w:r w:rsidRPr="004D327C">
        <w:rPr>
          <w:rFonts w:ascii="Times New Roman" w:hAnsi="Times New Roman"/>
          <w:sz w:val="24"/>
          <w:szCs w:val="24"/>
        </w:rPr>
        <w:t xml:space="preserve">художественной литературе </w:t>
      </w:r>
      <w:r w:rsidR="00417B36">
        <w:rPr>
          <w:rFonts w:ascii="Times New Roman" w:hAnsi="Times New Roman"/>
          <w:sz w:val="24"/>
          <w:szCs w:val="24"/>
        </w:rPr>
        <w:t xml:space="preserve"> </w:t>
      </w:r>
      <w:r w:rsidRPr="004D327C">
        <w:rPr>
          <w:rFonts w:ascii="Times New Roman" w:hAnsi="Times New Roman"/>
          <w:sz w:val="24"/>
          <w:szCs w:val="24"/>
        </w:rPr>
        <w:t xml:space="preserve"> не ослабевает интерес к истории, особенно к ее «б</w:t>
      </w:r>
      <w:r w:rsidR="00417B36">
        <w:rPr>
          <w:rFonts w:ascii="Times New Roman" w:hAnsi="Times New Roman"/>
          <w:sz w:val="24"/>
          <w:szCs w:val="24"/>
        </w:rPr>
        <w:t>елым пятнам», спорным вопросам</w:t>
      </w:r>
      <w:r w:rsidRPr="004D327C">
        <w:rPr>
          <w:rFonts w:ascii="Times New Roman" w:hAnsi="Times New Roman"/>
          <w:sz w:val="24"/>
          <w:szCs w:val="24"/>
        </w:rPr>
        <w:t xml:space="preserve">. Реализация данной программы позволит учащимся ориентироваться в современном потоке исторической информации, критически оценивать ее, отличать историю от </w:t>
      </w:r>
      <w:proofErr w:type="spellStart"/>
      <w:r w:rsidRPr="004D327C">
        <w:rPr>
          <w:rFonts w:ascii="Times New Roman" w:hAnsi="Times New Roman"/>
          <w:sz w:val="24"/>
          <w:szCs w:val="24"/>
        </w:rPr>
        <w:t>псевдоистории</w:t>
      </w:r>
      <w:proofErr w:type="spellEnd"/>
      <w:r w:rsidRPr="004D327C">
        <w:rPr>
          <w:rFonts w:ascii="Times New Roman" w:hAnsi="Times New Roman"/>
          <w:sz w:val="24"/>
          <w:szCs w:val="24"/>
        </w:rPr>
        <w:t xml:space="preserve">. </w:t>
      </w:r>
      <w:r w:rsidR="00417B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327C">
        <w:rPr>
          <w:rFonts w:ascii="Times New Roman" w:eastAsia="Times New Roman" w:hAnsi="Times New Roman"/>
          <w:sz w:val="24"/>
          <w:szCs w:val="24"/>
        </w:rPr>
        <w:t xml:space="preserve"> </w:t>
      </w:r>
      <w:r w:rsidR="00417B36">
        <w:rPr>
          <w:rFonts w:ascii="Times New Roman" w:eastAsia="Times New Roman" w:hAnsi="Times New Roman"/>
          <w:sz w:val="24"/>
          <w:szCs w:val="24"/>
        </w:rPr>
        <w:t>П</w:t>
      </w:r>
      <w:r w:rsidRPr="004D327C">
        <w:rPr>
          <w:rFonts w:ascii="Times New Roman" w:eastAsia="Times New Roman" w:hAnsi="Times New Roman"/>
          <w:sz w:val="24"/>
          <w:szCs w:val="24"/>
        </w:rPr>
        <w:t>рограмм</w:t>
      </w:r>
      <w:r w:rsidR="00417B36">
        <w:rPr>
          <w:rFonts w:ascii="Times New Roman" w:eastAsia="Times New Roman" w:hAnsi="Times New Roman"/>
          <w:sz w:val="24"/>
          <w:szCs w:val="24"/>
        </w:rPr>
        <w:t>а</w:t>
      </w:r>
      <w:r w:rsidRPr="004D327C">
        <w:rPr>
          <w:rFonts w:ascii="Times New Roman" w:eastAsia="Times New Roman" w:hAnsi="Times New Roman"/>
          <w:sz w:val="24"/>
          <w:szCs w:val="24"/>
        </w:rPr>
        <w:t xml:space="preserve"> обусловлена тем, что позволяет обучающимся ознакомиться со многими интересными вопросами истории, которые выходят за рамки школьной программы, способствуют расширению и углублению знаний о данной науке, расширению кругозора и развитию универсальных учебных действий. Важным фактором реализации данной программы является стремление развивать у учащихся умения самостоятельно работать, думать, решать творческие задачи, а также совершенствовать навыки аргументации собственной позиции по </w:t>
      </w:r>
      <w:r w:rsidRPr="004D327C">
        <w:rPr>
          <w:rFonts w:ascii="Times New Roman" w:eastAsia="Times New Roman" w:hAnsi="Times New Roman"/>
          <w:sz w:val="24"/>
          <w:szCs w:val="24"/>
        </w:rPr>
        <w:lastRenderedPageBreak/>
        <w:t xml:space="preserve">определенному вопросу. Так же программа помогает отрабатывать навык работы </w:t>
      </w:r>
      <w:r w:rsidR="00417B36">
        <w:rPr>
          <w:rFonts w:ascii="Times New Roman" w:eastAsia="Times New Roman" w:hAnsi="Times New Roman"/>
          <w:sz w:val="24"/>
          <w:szCs w:val="24"/>
        </w:rPr>
        <w:t>с проблемными вопросам.</w:t>
      </w:r>
      <w:r w:rsidRPr="004D327C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327C">
        <w:rPr>
          <w:rFonts w:ascii="Times New Roman" w:eastAsia="Times New Roman" w:hAnsi="Times New Roman"/>
          <w:bCs/>
          <w:sz w:val="24"/>
          <w:szCs w:val="24"/>
        </w:rPr>
        <w:t>Программа</w:t>
      </w:r>
      <w:r w:rsidRPr="004D327C">
        <w:rPr>
          <w:rFonts w:ascii="Times New Roman" w:eastAsia="Times New Roman" w:hAnsi="Times New Roman"/>
          <w:sz w:val="24"/>
          <w:szCs w:val="24"/>
        </w:rPr>
        <w:t xml:space="preserve"> позволяет устранить противоречия между требованиями программы и потребностями учащихся в применении полученных знаний на практике; условиями работы в классно-урочной системе преподавания истории и потребностями учащихся реализовать свой творческий потенциал. Одна из основных задач образования по стандартам второго поколения – развитие способностей ребёнка и формирование универсальных учебных действий, таких как: целеполагание, планирование, прогнозирование, контроль, коррекция, оценка, саморегуляция. С этой целью в программе предусмотрено значительное увеличение активных форм работы, направленных на вовлечение учащихся в динамичную деятельность, на обеспечение понимания ими </w:t>
      </w:r>
      <w:r w:rsidRPr="004D327C">
        <w:rPr>
          <w:rFonts w:ascii="Times New Roman" w:hAnsi="Times New Roman"/>
          <w:sz w:val="24"/>
          <w:szCs w:val="24"/>
        </w:rPr>
        <w:t>исторического</w:t>
      </w:r>
      <w:r w:rsidRPr="004D327C">
        <w:rPr>
          <w:rFonts w:ascii="Times New Roman" w:eastAsia="Times New Roman" w:hAnsi="Times New Roman"/>
          <w:sz w:val="24"/>
          <w:szCs w:val="24"/>
        </w:rPr>
        <w:t xml:space="preserve"> материала и развития интеллекта, приобретение практических навыков самостоятельной деятельности.</w:t>
      </w:r>
    </w:p>
    <w:p w:rsidR="00BD72AB" w:rsidRPr="004D327C" w:rsidRDefault="00BD72AB" w:rsidP="00BD72AB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D327C">
        <w:rPr>
          <w:rFonts w:ascii="Times New Roman" w:eastAsia="Times New Roman" w:hAnsi="Times New Roman"/>
          <w:b/>
          <w:bCs/>
          <w:sz w:val="24"/>
          <w:szCs w:val="24"/>
        </w:rPr>
        <w:t>Общая характеристика учебного предмета</w:t>
      </w: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>Программа «</w:t>
      </w:r>
      <w:r w:rsidR="00D5535E">
        <w:rPr>
          <w:rFonts w:ascii="Times New Roman" w:hAnsi="Times New Roman"/>
          <w:sz w:val="24"/>
          <w:szCs w:val="24"/>
        </w:rPr>
        <w:t>Загадки истории</w:t>
      </w:r>
      <w:r w:rsidRPr="004D327C">
        <w:rPr>
          <w:rFonts w:ascii="Times New Roman" w:eastAsia="Times New Roman" w:hAnsi="Times New Roman"/>
          <w:sz w:val="24"/>
          <w:szCs w:val="24"/>
        </w:rPr>
        <w:t xml:space="preserve">» имеет </w:t>
      </w:r>
      <w:proofErr w:type="spellStart"/>
      <w:r w:rsidRPr="004D327C">
        <w:rPr>
          <w:rFonts w:ascii="Times New Roman" w:eastAsia="Times New Roman" w:hAnsi="Times New Roman"/>
          <w:sz w:val="24"/>
          <w:szCs w:val="24"/>
        </w:rPr>
        <w:t>общеинтеллектуальную</w:t>
      </w:r>
      <w:proofErr w:type="spellEnd"/>
      <w:r w:rsidRPr="004D327C">
        <w:rPr>
          <w:rFonts w:ascii="Times New Roman" w:eastAsia="Times New Roman" w:hAnsi="Times New Roman"/>
          <w:sz w:val="24"/>
          <w:szCs w:val="24"/>
        </w:rPr>
        <w:t xml:space="preserve"> направленность и представляет собой вариант программы организации внеурочной деятельности школьников 6-го класса.</w:t>
      </w: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 xml:space="preserve">Данная программа дополняет школьный курс истории Средних веков и истории России с древности до середины </w:t>
      </w:r>
      <w:r w:rsidRPr="004D327C">
        <w:rPr>
          <w:rFonts w:ascii="Times New Roman" w:hAnsi="Times New Roman"/>
          <w:sz w:val="24"/>
          <w:szCs w:val="24"/>
          <w:lang w:val="en-US"/>
        </w:rPr>
        <w:t>XVI</w:t>
      </w:r>
      <w:r w:rsidRPr="004D327C">
        <w:rPr>
          <w:rFonts w:ascii="Times New Roman" w:hAnsi="Times New Roman"/>
          <w:sz w:val="24"/>
          <w:szCs w:val="24"/>
        </w:rPr>
        <w:t xml:space="preserve"> в. сведениями о военной истории и об искусстве полководцев, расширяет знания обучающихся по культуре и краеведению. Программа призвана привить интерес к истории Средневековья и истории Отечества, а также сформировать навык самостоятельной работы с литературой и источниками, умение анализировать видеоматериал, применять знания в игровой и творческой форме. Содержание программы соответствует познавательным возможностям школьников и предоставляет им возможность работать на уровне повышенных требований, развивая учебную мотивацию. </w:t>
      </w:r>
    </w:p>
    <w:p w:rsidR="00BD72AB" w:rsidRPr="004D327C" w:rsidRDefault="007D72CC" w:rsidP="00BD72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D327C">
        <w:rPr>
          <w:rFonts w:ascii="Times New Roman" w:hAnsi="Times New Roman"/>
          <w:i/>
          <w:sz w:val="24"/>
          <w:szCs w:val="24"/>
        </w:rPr>
        <w:t>Методы реализации программы:</w:t>
      </w: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1. Наглядный (иллюстративный рассказ (лекция) с обсуждением наиболее сложных вопросов темы; проведение дидактических игр; работа с текстами.</w:t>
      </w: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2.Словесный (чтение литературных произведений с последующим обсуждением и творческим заданием; беседа с закреплением материала в творческих работах под руководством учителя; проведение сюжетно-ролевых и дидактических игр, разбор житейских ситуаций; проведение викторин, конкурсов).</w:t>
      </w: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 xml:space="preserve">3. Практический (организация продуктивной деятельности учащихся). </w:t>
      </w: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D327C">
        <w:rPr>
          <w:rFonts w:ascii="Times New Roman" w:hAnsi="Times New Roman"/>
          <w:i/>
          <w:sz w:val="24"/>
          <w:szCs w:val="24"/>
        </w:rPr>
        <w:t>Формы организации внеурочной деятельности</w:t>
      </w: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- коллективная</w:t>
      </w: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- групповая</w:t>
      </w: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- индивидуальная</w:t>
      </w: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Теоретические занятия: беседы, сообщения, просмотр и обсуждение видеоматериала</w:t>
      </w: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Практические занятия: викторины, интеллектуально-познавательные игры, заочные путешествия, творческие проекты, презентации, обсуждение и обыгрывание проблемных ситуаций, театрализованные постановки, экскурсии.</w:t>
      </w:r>
    </w:p>
    <w:p w:rsidR="00BD72AB" w:rsidRPr="004D327C" w:rsidRDefault="00BD72AB" w:rsidP="00BD72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72AB" w:rsidRPr="004D327C" w:rsidRDefault="00BD72AB" w:rsidP="00AB4E1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lastRenderedPageBreak/>
        <w:t xml:space="preserve">Количество </w:t>
      </w:r>
      <w:r w:rsidR="00AB4E17">
        <w:rPr>
          <w:rFonts w:ascii="Times New Roman" w:hAnsi="Times New Roman"/>
          <w:sz w:val="24"/>
          <w:szCs w:val="24"/>
        </w:rPr>
        <w:t xml:space="preserve">часов: программа рассчитана на 34 </w:t>
      </w:r>
      <w:r w:rsidRPr="004D327C">
        <w:rPr>
          <w:rFonts w:ascii="Times New Roman" w:hAnsi="Times New Roman"/>
          <w:sz w:val="24"/>
          <w:szCs w:val="24"/>
        </w:rPr>
        <w:t>часов. Распределение занятий на теоретические и практические достаточно условно, при необходимости теоретические и практические занятия объединяются.</w:t>
      </w: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Режим занятий: продолжительность занятий: 40 минут.</w:t>
      </w: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Категория участников: данная программа предназначена для организации внеурочной деятельности с обучающимися 6-х классов основной школы.</w:t>
      </w: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72AB" w:rsidRPr="004D327C" w:rsidRDefault="00BD72AB" w:rsidP="00BD72AB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 xml:space="preserve">                                            Содержание программы</w:t>
      </w: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D327C">
        <w:rPr>
          <w:rFonts w:ascii="Times New Roman" w:eastAsia="Times New Roman" w:hAnsi="Times New Roman"/>
          <w:b/>
          <w:sz w:val="24"/>
          <w:szCs w:val="24"/>
        </w:rPr>
        <w:t>Введение. Неразгаданные тайны истории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>История как наука. Загадки и белые пятна истории: причины их возникновения. Факт и мнение. Объективность и субъективность в описании исторических событий. Пристрастность, предвзятость и тенденциозность хронистов, летописцев, историков. История и политическая конъюнктура. Разная интерпретация исторических событий в различных социокультурных общностях. Европоцентризм современной исторической науки.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eastAsia="Times New Roman" w:hAnsi="Times New Roman"/>
          <w:b/>
          <w:sz w:val="24"/>
          <w:szCs w:val="24"/>
        </w:rPr>
        <w:t>Всеобщая история (14 ч.)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eastAsia="Times New Roman" w:hAnsi="Times New Roman"/>
          <w:b/>
          <w:sz w:val="24"/>
          <w:szCs w:val="24"/>
        </w:rPr>
        <w:t xml:space="preserve">Как </w:t>
      </w:r>
      <w:proofErr w:type="spellStart"/>
      <w:r w:rsidRPr="004D327C">
        <w:rPr>
          <w:rFonts w:ascii="Times New Roman" w:eastAsia="Times New Roman" w:hAnsi="Times New Roman"/>
          <w:b/>
          <w:sz w:val="24"/>
          <w:szCs w:val="24"/>
        </w:rPr>
        <w:t>Хлодвиг</w:t>
      </w:r>
      <w:proofErr w:type="spellEnd"/>
      <w:r w:rsidRPr="004D327C">
        <w:rPr>
          <w:rFonts w:ascii="Times New Roman" w:eastAsia="Times New Roman" w:hAnsi="Times New Roman"/>
          <w:b/>
          <w:sz w:val="24"/>
          <w:szCs w:val="24"/>
        </w:rPr>
        <w:t xml:space="preserve"> стал королём 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 xml:space="preserve">Особенность жизни франков. Франкские завоевания в Галлии. История о </w:t>
      </w:r>
      <w:proofErr w:type="spellStart"/>
      <w:r w:rsidRPr="004D327C">
        <w:rPr>
          <w:rFonts w:ascii="Times New Roman" w:eastAsia="Times New Roman" w:hAnsi="Times New Roman"/>
          <w:sz w:val="24"/>
          <w:szCs w:val="24"/>
        </w:rPr>
        <w:t>суассонской</w:t>
      </w:r>
      <w:proofErr w:type="spellEnd"/>
      <w:r w:rsidRPr="004D327C">
        <w:rPr>
          <w:rFonts w:ascii="Times New Roman" w:eastAsia="Times New Roman" w:hAnsi="Times New Roman"/>
          <w:sz w:val="24"/>
          <w:szCs w:val="24"/>
        </w:rPr>
        <w:t xml:space="preserve"> чаше. </w:t>
      </w:r>
      <w:proofErr w:type="spellStart"/>
      <w:r w:rsidRPr="004D327C">
        <w:rPr>
          <w:rFonts w:ascii="Times New Roman" w:eastAsia="Times New Roman" w:hAnsi="Times New Roman"/>
          <w:sz w:val="24"/>
          <w:szCs w:val="24"/>
        </w:rPr>
        <w:t>Хлодвиг</w:t>
      </w:r>
      <w:proofErr w:type="spellEnd"/>
      <w:r w:rsidRPr="004D327C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4D327C">
        <w:rPr>
          <w:rFonts w:ascii="Times New Roman" w:eastAsia="Times New Roman" w:hAnsi="Times New Roman"/>
          <w:sz w:val="24"/>
          <w:szCs w:val="24"/>
        </w:rPr>
        <w:t>христиансая</w:t>
      </w:r>
      <w:proofErr w:type="spellEnd"/>
      <w:r w:rsidRPr="004D327C">
        <w:rPr>
          <w:rFonts w:ascii="Times New Roman" w:eastAsia="Times New Roman" w:hAnsi="Times New Roman"/>
          <w:sz w:val="24"/>
          <w:szCs w:val="24"/>
        </w:rPr>
        <w:t xml:space="preserve"> церковь. Отношения </w:t>
      </w:r>
      <w:proofErr w:type="spellStart"/>
      <w:r w:rsidRPr="004D327C">
        <w:rPr>
          <w:rFonts w:ascii="Times New Roman" w:eastAsia="Times New Roman" w:hAnsi="Times New Roman"/>
          <w:sz w:val="24"/>
          <w:szCs w:val="24"/>
        </w:rPr>
        <w:t>Хлодвига</w:t>
      </w:r>
      <w:proofErr w:type="spellEnd"/>
      <w:r w:rsidRPr="004D327C">
        <w:rPr>
          <w:rFonts w:ascii="Times New Roman" w:eastAsia="Times New Roman" w:hAnsi="Times New Roman"/>
          <w:sz w:val="24"/>
          <w:szCs w:val="24"/>
        </w:rPr>
        <w:t xml:space="preserve"> с родственниками. Суд во времена «Салическая правда».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За что Роланд отдал свою жизнь?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 xml:space="preserve">Военная реформа Карла </w:t>
      </w:r>
      <w:proofErr w:type="spellStart"/>
      <w:r w:rsidRPr="004D327C">
        <w:rPr>
          <w:rFonts w:ascii="Times New Roman" w:eastAsia="Times New Roman" w:hAnsi="Times New Roman"/>
          <w:sz w:val="24"/>
          <w:szCs w:val="24"/>
        </w:rPr>
        <w:t>Мартелла</w:t>
      </w:r>
      <w:proofErr w:type="spellEnd"/>
      <w:r w:rsidRPr="004D327C">
        <w:rPr>
          <w:rFonts w:ascii="Times New Roman" w:eastAsia="Times New Roman" w:hAnsi="Times New Roman"/>
          <w:sz w:val="24"/>
          <w:szCs w:val="24"/>
        </w:rPr>
        <w:t>. Понятия «феод» и «феодал». Приход к власти династии Каролингов. Завоевания Карла Великого. «Песнь о Роланде». Нормы рыцарской чести.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Кто первым открыл Америку?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 xml:space="preserve">Что такое открытие? Берингов мост и открытие Америки племенами каменного века. Исторические гипотезы о плаваниях к берегам Америки римлян, китайцев, полинезийцев. Плавания викингов к берегам Америки. </w:t>
      </w:r>
      <w:proofErr w:type="spellStart"/>
      <w:r w:rsidRPr="004D327C">
        <w:rPr>
          <w:rFonts w:ascii="Times New Roman" w:eastAsia="Times New Roman" w:hAnsi="Times New Roman"/>
          <w:sz w:val="24"/>
          <w:szCs w:val="24"/>
        </w:rPr>
        <w:t>Лейф</w:t>
      </w:r>
      <w:proofErr w:type="spellEnd"/>
      <w:r w:rsidRPr="004D327C">
        <w:rPr>
          <w:rFonts w:ascii="Times New Roman" w:eastAsia="Times New Roman" w:hAnsi="Times New Roman"/>
          <w:sz w:val="24"/>
          <w:szCs w:val="24"/>
        </w:rPr>
        <w:t xml:space="preserve"> Счастливый. 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Юстиниан: коварный император или мудрый правитель?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>Возникновение Восточной римской империи. Особенности императорской власти. Приход к власти Юстиниана. Войны Юстиниана. Феодора – спутница и главный советник императора. Восстание в Константинополе в 532 г. «Кодекс Юстиниана»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Мухаммед: был ли он пророком?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 xml:space="preserve">Верования арабов. Детство и юность Мухаммеда. Начало проповеди и переселение в </w:t>
      </w:r>
      <w:proofErr w:type="spellStart"/>
      <w:r w:rsidRPr="004D327C">
        <w:rPr>
          <w:rFonts w:ascii="Times New Roman" w:hAnsi="Times New Roman"/>
          <w:sz w:val="24"/>
          <w:szCs w:val="24"/>
        </w:rPr>
        <w:t>Ясриб</w:t>
      </w:r>
      <w:proofErr w:type="spellEnd"/>
      <w:r w:rsidRPr="004D327C">
        <w:rPr>
          <w:rFonts w:ascii="Times New Roman" w:hAnsi="Times New Roman"/>
          <w:sz w:val="24"/>
          <w:szCs w:val="24"/>
        </w:rPr>
        <w:t>. Коран. Сунна. Хадисы. Мусульмане и христиане.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Один день из жизни крестьянина и рыцаря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Средневековая деревня. Ежедневные обязанности крестьян. Община и крестьянские заботы. Жилище, одежда и еда крестьянина. Устройство средневекового замка. Обмундирование и воспитание рыцаря. Кодекс рыцарской чести.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Год и один день: что это значило для средневекового человека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Средневековый город. Причины возникновения городов. Как жили горожане. Борьба горожан за независимость от сеньора. Коммуны. Цеха и ремесленники. Гильдии и купцы.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Правда о Детском крестовом походе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 xml:space="preserve">Причины Крестовых походов. Цели различных слоёв населения. Особенности первых четырёх Крестовых походов. Организаторы Детского крестового похода 1212. </w:t>
      </w:r>
      <w:r w:rsidRPr="004D327C">
        <w:rPr>
          <w:rFonts w:ascii="Times New Roman" w:eastAsia="Times New Roman" w:hAnsi="Times New Roman"/>
          <w:sz w:val="24"/>
          <w:szCs w:val="24"/>
        </w:rPr>
        <w:lastRenderedPageBreak/>
        <w:t>Истинные и ложные цели Крестового похода детей. Трагическая судьба участников.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eastAsia="Times New Roman" w:hAnsi="Times New Roman"/>
          <w:b/>
          <w:sz w:val="24"/>
          <w:szCs w:val="24"/>
        </w:rPr>
        <w:t>Зачем Филиппу IV Красивому фальшивые деньги и Генеральные штаты?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 xml:space="preserve">Объединение Франции. Правление Филиппа </w:t>
      </w:r>
      <w:r w:rsidRPr="004D327C">
        <w:rPr>
          <w:rFonts w:ascii="Times New Roman" w:eastAsia="Times New Roman" w:hAnsi="Times New Roman"/>
          <w:sz w:val="24"/>
          <w:szCs w:val="24"/>
          <w:lang w:val="en-US"/>
        </w:rPr>
        <w:t>IV</w:t>
      </w:r>
      <w:r w:rsidRPr="004D327C">
        <w:rPr>
          <w:rFonts w:ascii="Times New Roman" w:eastAsia="Times New Roman" w:hAnsi="Times New Roman"/>
          <w:sz w:val="24"/>
          <w:szCs w:val="24"/>
        </w:rPr>
        <w:t xml:space="preserve"> Красивого. Конфликт короля и рыцарей. Авиньонское пленение римских пап. Создание Генеральных штатов во Франции.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eastAsia="Times New Roman" w:hAnsi="Times New Roman"/>
          <w:b/>
          <w:sz w:val="24"/>
          <w:szCs w:val="24"/>
        </w:rPr>
        <w:t xml:space="preserve">За что была сожжена Жанна д </w:t>
      </w:r>
      <w:proofErr w:type="spellStart"/>
      <w:r w:rsidRPr="004D327C">
        <w:rPr>
          <w:rFonts w:ascii="Times New Roman" w:eastAsia="Times New Roman" w:hAnsi="Times New Roman"/>
          <w:b/>
          <w:sz w:val="24"/>
          <w:szCs w:val="24"/>
        </w:rPr>
        <w:t>Арк</w:t>
      </w:r>
      <w:proofErr w:type="spellEnd"/>
      <w:r w:rsidRPr="004D327C">
        <w:rPr>
          <w:rFonts w:ascii="Times New Roman" w:eastAsia="Times New Roman" w:hAnsi="Times New Roman"/>
          <w:b/>
          <w:sz w:val="24"/>
          <w:szCs w:val="24"/>
        </w:rPr>
        <w:t>?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 xml:space="preserve">Столетняя война. Национальная трагедия Франции. Появление чудесной девы. Версии происхождения Жанны </w:t>
      </w:r>
      <w:proofErr w:type="spellStart"/>
      <w:proofErr w:type="gramStart"/>
      <w:r w:rsidRPr="004D327C">
        <w:rPr>
          <w:rFonts w:ascii="Times New Roman" w:eastAsia="Times New Roman" w:hAnsi="Times New Roman"/>
          <w:sz w:val="24"/>
          <w:szCs w:val="24"/>
        </w:rPr>
        <w:t>д</w:t>
      </w:r>
      <w:r w:rsidRPr="004D327C">
        <w:rPr>
          <w:rFonts w:ascii="Times New Roman" w:eastAsia="Times New Roman" w:hAnsi="Times New Roman"/>
          <w:sz w:val="24"/>
          <w:szCs w:val="24"/>
          <w:vertAlign w:val="superscript"/>
        </w:rPr>
        <w:t>,</w:t>
      </w:r>
      <w:r w:rsidRPr="004D327C">
        <w:rPr>
          <w:rFonts w:ascii="Times New Roman" w:eastAsia="Times New Roman" w:hAnsi="Times New Roman"/>
          <w:sz w:val="24"/>
          <w:szCs w:val="24"/>
        </w:rPr>
        <w:t>Арк</w:t>
      </w:r>
      <w:proofErr w:type="spellEnd"/>
      <w:proofErr w:type="gramEnd"/>
      <w:r w:rsidRPr="004D327C">
        <w:rPr>
          <w:rFonts w:ascii="Times New Roman" w:eastAsia="Times New Roman" w:hAnsi="Times New Roman"/>
          <w:sz w:val="24"/>
          <w:szCs w:val="24"/>
        </w:rPr>
        <w:t xml:space="preserve">. Женщина во главе французского войска. Пытки и казнь Жанны </w:t>
      </w:r>
      <w:proofErr w:type="spellStart"/>
      <w:proofErr w:type="gramStart"/>
      <w:r w:rsidRPr="004D327C">
        <w:rPr>
          <w:rFonts w:ascii="Times New Roman" w:eastAsia="Times New Roman" w:hAnsi="Times New Roman"/>
          <w:sz w:val="24"/>
          <w:szCs w:val="24"/>
        </w:rPr>
        <w:t>д</w:t>
      </w:r>
      <w:r w:rsidRPr="004D327C">
        <w:rPr>
          <w:rFonts w:ascii="Times New Roman" w:eastAsia="Times New Roman" w:hAnsi="Times New Roman"/>
          <w:sz w:val="24"/>
          <w:szCs w:val="24"/>
          <w:vertAlign w:val="superscript"/>
        </w:rPr>
        <w:t>,</w:t>
      </w:r>
      <w:r w:rsidRPr="004D327C">
        <w:rPr>
          <w:rFonts w:ascii="Times New Roman" w:eastAsia="Times New Roman" w:hAnsi="Times New Roman"/>
          <w:sz w:val="24"/>
          <w:szCs w:val="24"/>
        </w:rPr>
        <w:t>Арк</w:t>
      </w:r>
      <w:proofErr w:type="spellEnd"/>
      <w:proofErr w:type="gramEnd"/>
      <w:r w:rsidRPr="004D327C">
        <w:rPr>
          <w:rFonts w:ascii="Times New Roman" w:eastAsia="Times New Roman" w:hAnsi="Times New Roman"/>
          <w:sz w:val="24"/>
          <w:szCs w:val="24"/>
        </w:rPr>
        <w:t>. Взаимоотношения короля Карла и Орлеанской девы.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«Охота на ведьм» или почему в Европе полыхали костры?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>Догматы христианской церкви. Ересь. Инквизиция и интердикт. Орден доминиканцев. Католическая Испания. Томас Торквемада. Аутодафе.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Что случилось на Косовом поле?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 xml:space="preserve">Завоевания турок-османов. Противостояние Сербии туркам. Милош </w:t>
      </w:r>
      <w:proofErr w:type="spellStart"/>
      <w:r w:rsidRPr="004D327C">
        <w:rPr>
          <w:rFonts w:ascii="Times New Roman" w:eastAsia="Times New Roman" w:hAnsi="Times New Roman"/>
          <w:sz w:val="24"/>
          <w:szCs w:val="24"/>
        </w:rPr>
        <w:t>Обилич</w:t>
      </w:r>
      <w:proofErr w:type="spellEnd"/>
      <w:r w:rsidRPr="004D327C">
        <w:rPr>
          <w:rFonts w:ascii="Times New Roman" w:eastAsia="Times New Roman" w:hAnsi="Times New Roman"/>
          <w:sz w:val="24"/>
          <w:szCs w:val="24"/>
        </w:rPr>
        <w:t xml:space="preserve"> – национальный герой. Героическая дата в истории южных славян.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Тайна «Собора Парижской богоматери»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 xml:space="preserve">История создания архитектурного памятника. Особенности архитектуры. Способы и приёмы украшения собора. Легенды. Исторические события, связанные с Собором Парижской богоматери. 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«Прыжок в колодец»: тайны племени майя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 xml:space="preserve">Местообитания и основные занятия племени майя. Военачальник </w:t>
      </w:r>
      <w:proofErr w:type="spellStart"/>
      <w:r w:rsidRPr="004D327C">
        <w:rPr>
          <w:rFonts w:ascii="Times New Roman" w:eastAsia="Times New Roman" w:hAnsi="Times New Roman"/>
          <w:sz w:val="24"/>
          <w:szCs w:val="24"/>
        </w:rPr>
        <w:t>Хунак</w:t>
      </w:r>
      <w:proofErr w:type="spellEnd"/>
      <w:r w:rsidRPr="004D327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D327C">
        <w:rPr>
          <w:rFonts w:ascii="Times New Roman" w:eastAsia="Times New Roman" w:hAnsi="Times New Roman"/>
          <w:sz w:val="24"/>
          <w:szCs w:val="24"/>
        </w:rPr>
        <w:t>Кеель</w:t>
      </w:r>
      <w:proofErr w:type="spellEnd"/>
      <w:r w:rsidRPr="004D327C">
        <w:rPr>
          <w:rFonts w:ascii="Times New Roman" w:eastAsia="Times New Roman" w:hAnsi="Times New Roman"/>
          <w:sz w:val="24"/>
          <w:szCs w:val="24"/>
        </w:rPr>
        <w:t xml:space="preserve">. Столица майя Чичен-Ица. Чему учили жрецы. Жертвоприношения. 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История России (20 ч.)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Тайны Аркаима и Андреевского озера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 xml:space="preserve">Страна городов. Местоположение и особенность планировки Аркаима. Основные занятия жителей. Бронзовые находки археологов на Андреевском озере. 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Откуда пришли русы?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 xml:space="preserve">Норманнская и </w:t>
      </w:r>
      <w:proofErr w:type="spellStart"/>
      <w:r w:rsidRPr="004D327C">
        <w:rPr>
          <w:rFonts w:ascii="Times New Roman" w:eastAsia="Times New Roman" w:hAnsi="Times New Roman"/>
          <w:sz w:val="24"/>
          <w:szCs w:val="24"/>
        </w:rPr>
        <w:t>антинорманнская</w:t>
      </w:r>
      <w:proofErr w:type="spellEnd"/>
      <w:r w:rsidRPr="004D327C">
        <w:rPr>
          <w:rFonts w:ascii="Times New Roman" w:eastAsia="Times New Roman" w:hAnsi="Times New Roman"/>
          <w:sz w:val="24"/>
          <w:szCs w:val="24"/>
        </w:rPr>
        <w:t xml:space="preserve"> теории происхождения Руси. Что общего между норманнами и варягами. Где находился о. Рюген и город Рерик. Варины – западные славяне. 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Князь Владимир: варвар или святой?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>Становление Древнерусского государства. Происхождение Владимира Красное Солнышко. Отношения князя с братьями. Приход к власти. Результаты религиозной реформы. Причины принятия христианства. Изменения в облике и поведении князя.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О чём говорится в «Поучении»?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 xml:space="preserve">Междоусобные войны киевских князей. </w:t>
      </w:r>
      <w:proofErr w:type="spellStart"/>
      <w:r w:rsidRPr="004D327C">
        <w:rPr>
          <w:rFonts w:ascii="Times New Roman" w:eastAsia="Times New Roman" w:hAnsi="Times New Roman"/>
          <w:sz w:val="24"/>
          <w:szCs w:val="24"/>
        </w:rPr>
        <w:t>Лествичное</w:t>
      </w:r>
      <w:proofErr w:type="spellEnd"/>
      <w:r w:rsidRPr="004D327C">
        <w:rPr>
          <w:rFonts w:ascii="Times New Roman" w:eastAsia="Times New Roman" w:hAnsi="Times New Roman"/>
          <w:sz w:val="24"/>
          <w:szCs w:val="24"/>
        </w:rPr>
        <w:t xml:space="preserve"> право. Любечский съезд. Восстание в Киеве и приход к власти Владимира Мономаха. Моральные нормы и содержание «Поучения». История возникновения исторического источника.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Кто автор «Повести временных лет»?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 xml:space="preserve">История и тайна создания исторического памятника «Повесть временных лет». Нестор - монах Киево-Печёрского монастыря. Содержание летописи. 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Основал ли Юрий Долгорукий Москву?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>Политическая раздробленность. Ростово-Суздальская Русь. Владения Владимира Мономаха. Попытки Юрия Долгорукова захватить власть в Киеве. Городище на месте нового города. Летописное упоминание о встрече с новгород-северским князем. Строительство укреплений небольшого городка.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Где могила Чингисхана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D327C">
        <w:rPr>
          <w:rFonts w:ascii="Times New Roman" w:eastAsia="Times New Roman" w:hAnsi="Times New Roman"/>
          <w:sz w:val="24"/>
          <w:szCs w:val="24"/>
        </w:rPr>
        <w:lastRenderedPageBreak/>
        <w:t>Темучин</w:t>
      </w:r>
      <w:proofErr w:type="spellEnd"/>
      <w:r w:rsidRPr="004D327C">
        <w:rPr>
          <w:rFonts w:ascii="Times New Roman" w:eastAsia="Times New Roman" w:hAnsi="Times New Roman"/>
          <w:sz w:val="24"/>
          <w:szCs w:val="24"/>
        </w:rPr>
        <w:t xml:space="preserve"> и монгольские племена. Образование державы Чингисхана. Завоевательные походы Чингисхана. Битва на Калке. Место захоронения Чингисхана.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Зачем приходил Биргер?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 xml:space="preserve">Походы шведов на Русь: причины и цели завоеваний. Князь Александр Невский. Невская битва: причины, ход, результат. 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Был ли Александр Невский союзником Батыя?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 xml:space="preserve">Нашествие Батыя на Русь. Ярослав Всеволодович и Юрий Всеволодович. Битва на р. </w:t>
      </w:r>
      <w:proofErr w:type="spellStart"/>
      <w:r w:rsidRPr="004D327C">
        <w:rPr>
          <w:rFonts w:ascii="Times New Roman" w:eastAsia="Times New Roman" w:hAnsi="Times New Roman"/>
          <w:sz w:val="24"/>
          <w:szCs w:val="24"/>
        </w:rPr>
        <w:t>Сить</w:t>
      </w:r>
      <w:proofErr w:type="spellEnd"/>
      <w:r w:rsidRPr="004D327C">
        <w:rPr>
          <w:rFonts w:ascii="Times New Roman" w:eastAsia="Times New Roman" w:hAnsi="Times New Roman"/>
          <w:sz w:val="24"/>
          <w:szCs w:val="24"/>
        </w:rPr>
        <w:t>. Золотоордынское иго. Владимиро-Суздальское княжество. Поездки Александра Невского в Золотую Орду. Смерть Александра Невского в Городце.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Кто построил первый московский кремль?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>Правление Даниила Московского и его сыновей. Строительство деревянного кремля в годы правления Ивана Калиты. Белокаменный кремль при Дмитрии Донском: причины создания.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Где находится поле Куликовской битвы?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>Отношения Руси и Орды в правление Дмитрия Донского. Причины Куликовской битвы. Сергий Радонежский. Ход сражения на Куликовом поле.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 xml:space="preserve">Как Василий </w:t>
      </w:r>
      <w:r w:rsidRPr="004D327C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D327C">
        <w:rPr>
          <w:rFonts w:ascii="Times New Roman" w:hAnsi="Times New Roman"/>
          <w:b/>
          <w:sz w:val="24"/>
          <w:szCs w:val="24"/>
        </w:rPr>
        <w:t xml:space="preserve"> стал «тёмным»?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 xml:space="preserve">Изменение системы престолонаследия. Правление Василия </w:t>
      </w:r>
      <w:r w:rsidRPr="004D327C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Pr="004D327C">
        <w:rPr>
          <w:rFonts w:ascii="Times New Roman" w:eastAsia="Times New Roman" w:hAnsi="Times New Roman"/>
          <w:sz w:val="24"/>
          <w:szCs w:val="24"/>
        </w:rPr>
        <w:t xml:space="preserve">. Феодальная война 1433-1453 гг.: предпосылки и причины, участники, ход, результаты. Противостояние Юрия Косого, Дмитрия </w:t>
      </w:r>
      <w:proofErr w:type="spellStart"/>
      <w:r w:rsidRPr="004D327C">
        <w:rPr>
          <w:rFonts w:ascii="Times New Roman" w:eastAsia="Times New Roman" w:hAnsi="Times New Roman"/>
          <w:sz w:val="24"/>
          <w:szCs w:val="24"/>
        </w:rPr>
        <w:t>Шемяки</w:t>
      </w:r>
      <w:proofErr w:type="spellEnd"/>
      <w:r w:rsidRPr="004D327C">
        <w:rPr>
          <w:rFonts w:ascii="Times New Roman" w:eastAsia="Times New Roman" w:hAnsi="Times New Roman"/>
          <w:sz w:val="24"/>
          <w:szCs w:val="24"/>
        </w:rPr>
        <w:t xml:space="preserve"> и Василия </w:t>
      </w:r>
      <w:r w:rsidRPr="004D327C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Pr="004D327C">
        <w:rPr>
          <w:rFonts w:ascii="Times New Roman" w:eastAsia="Times New Roman" w:hAnsi="Times New Roman"/>
          <w:sz w:val="24"/>
          <w:szCs w:val="24"/>
        </w:rPr>
        <w:t>: обоснованность претензий на власть.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Почему Тамерлан не дошёл до Москвы?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>Распад Золотой Орды: причины и последствия. Происхождение Тимура (Тамерлана). Причины походов и география завоеваний. Сопротивление города Елец. Икона Владимирской Богоматери. Судьба Золотой Орды после смерти Тамерлана.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 xml:space="preserve">Откуда у Ивана </w:t>
      </w:r>
      <w:r w:rsidRPr="004D327C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D327C">
        <w:rPr>
          <w:rFonts w:ascii="Times New Roman" w:hAnsi="Times New Roman"/>
          <w:b/>
          <w:sz w:val="24"/>
          <w:szCs w:val="24"/>
        </w:rPr>
        <w:t xml:space="preserve"> появился византийский герб?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 xml:space="preserve">Правление Ивана </w:t>
      </w:r>
      <w:r w:rsidRPr="004D327C">
        <w:rPr>
          <w:rFonts w:ascii="Times New Roman" w:eastAsia="Times New Roman" w:hAnsi="Times New Roman"/>
          <w:sz w:val="24"/>
          <w:szCs w:val="24"/>
          <w:lang w:val="en-US"/>
        </w:rPr>
        <w:t>III</w:t>
      </w:r>
      <w:r w:rsidRPr="004D327C">
        <w:rPr>
          <w:rFonts w:ascii="Times New Roman" w:eastAsia="Times New Roman" w:hAnsi="Times New Roman"/>
          <w:sz w:val="24"/>
          <w:szCs w:val="24"/>
        </w:rPr>
        <w:t xml:space="preserve">. Присоединение Новгорода и Твери к Москве. Свержение ордынского владычества на Руси. Завершение объединения русских земель. Заключение династического брака с племянницей последнего византийского императора Софьей Палеолог. </w:t>
      </w:r>
      <w:proofErr w:type="spellStart"/>
      <w:r w:rsidRPr="004D327C">
        <w:rPr>
          <w:rFonts w:ascii="Times New Roman" w:eastAsia="Times New Roman" w:hAnsi="Times New Roman"/>
          <w:sz w:val="24"/>
          <w:szCs w:val="24"/>
        </w:rPr>
        <w:t>Двухглавый</w:t>
      </w:r>
      <w:proofErr w:type="spellEnd"/>
      <w:r w:rsidRPr="004D327C">
        <w:rPr>
          <w:rFonts w:ascii="Times New Roman" w:eastAsia="Times New Roman" w:hAnsi="Times New Roman"/>
          <w:sz w:val="24"/>
          <w:szCs w:val="24"/>
        </w:rPr>
        <w:t xml:space="preserve"> орёл – эмблема рода Палеологов.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 xml:space="preserve">Иосифляне и </w:t>
      </w:r>
      <w:proofErr w:type="spellStart"/>
      <w:r w:rsidRPr="004D327C">
        <w:rPr>
          <w:rFonts w:ascii="Times New Roman" w:hAnsi="Times New Roman"/>
          <w:b/>
          <w:sz w:val="24"/>
          <w:szCs w:val="24"/>
        </w:rPr>
        <w:t>нестяжатели</w:t>
      </w:r>
      <w:proofErr w:type="spellEnd"/>
      <w:r w:rsidRPr="004D327C">
        <w:rPr>
          <w:rFonts w:ascii="Times New Roman" w:hAnsi="Times New Roman"/>
          <w:b/>
          <w:sz w:val="24"/>
          <w:szCs w:val="24"/>
        </w:rPr>
        <w:t xml:space="preserve">: спор не на </w:t>
      </w:r>
      <w:proofErr w:type="gramStart"/>
      <w:r w:rsidRPr="004D327C">
        <w:rPr>
          <w:rFonts w:ascii="Times New Roman" w:hAnsi="Times New Roman"/>
          <w:b/>
          <w:sz w:val="24"/>
          <w:szCs w:val="24"/>
        </w:rPr>
        <w:t>жизнь</w:t>
      </w:r>
      <w:proofErr w:type="gramEnd"/>
      <w:r w:rsidRPr="004D327C">
        <w:rPr>
          <w:rFonts w:ascii="Times New Roman" w:hAnsi="Times New Roman"/>
          <w:b/>
          <w:sz w:val="24"/>
          <w:szCs w:val="24"/>
        </w:rPr>
        <w:t xml:space="preserve"> а насмерть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 xml:space="preserve">Ереси на Руси. Учение святого старца Нила </w:t>
      </w:r>
      <w:proofErr w:type="spellStart"/>
      <w:r w:rsidRPr="004D327C">
        <w:rPr>
          <w:rFonts w:ascii="Times New Roman" w:eastAsia="Times New Roman" w:hAnsi="Times New Roman"/>
          <w:sz w:val="24"/>
          <w:szCs w:val="24"/>
        </w:rPr>
        <w:t>Сорского</w:t>
      </w:r>
      <w:proofErr w:type="spellEnd"/>
      <w:r w:rsidRPr="004D327C">
        <w:rPr>
          <w:rFonts w:ascii="Times New Roman" w:eastAsia="Times New Roman" w:hAnsi="Times New Roman"/>
          <w:sz w:val="24"/>
          <w:szCs w:val="24"/>
        </w:rPr>
        <w:t xml:space="preserve">. Учение Иосифа Волоцкого. Отношение к учениям княжеской власти. Церковный Собор 1503 г. 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«Москва – третий Рим»?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 xml:space="preserve">Монах псковского монастыря </w:t>
      </w:r>
      <w:proofErr w:type="spellStart"/>
      <w:r w:rsidRPr="004D327C">
        <w:rPr>
          <w:rFonts w:ascii="Times New Roman" w:eastAsia="Times New Roman" w:hAnsi="Times New Roman"/>
          <w:sz w:val="24"/>
          <w:szCs w:val="24"/>
        </w:rPr>
        <w:t>Филофей</w:t>
      </w:r>
      <w:proofErr w:type="spellEnd"/>
      <w:r w:rsidRPr="004D327C">
        <w:rPr>
          <w:rFonts w:ascii="Times New Roman" w:eastAsia="Times New Roman" w:hAnsi="Times New Roman"/>
          <w:sz w:val="24"/>
          <w:szCs w:val="24"/>
        </w:rPr>
        <w:t>. Причина возникновения концепции «Москва – третий Рим». Особенности церковного учения.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Юрьев день: почему его так ждали крестьяне?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 xml:space="preserve">Правление Ивана </w:t>
      </w:r>
      <w:r w:rsidRPr="004D327C">
        <w:rPr>
          <w:rFonts w:ascii="Times New Roman" w:hAnsi="Times New Roman"/>
          <w:sz w:val="24"/>
          <w:szCs w:val="24"/>
          <w:lang w:val="en-US"/>
        </w:rPr>
        <w:t>III</w:t>
      </w:r>
      <w:r w:rsidRPr="004D327C">
        <w:rPr>
          <w:rFonts w:ascii="Times New Roman" w:hAnsi="Times New Roman"/>
          <w:sz w:val="24"/>
          <w:szCs w:val="24"/>
        </w:rPr>
        <w:t>. Судебник 1497 г. Положение крестьян в Российском государстве. Появление зависимых крестьян. Условия перехода крестьян от одного помещика к другому. Последствия Юрьева дня для закрепощения крестьян.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Загадки улиц нашего микрорайона</w:t>
      </w:r>
    </w:p>
    <w:p w:rsidR="00BD72AB" w:rsidRPr="004D327C" w:rsidRDefault="00BD72AB" w:rsidP="00BD72A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D327C">
        <w:rPr>
          <w:rFonts w:ascii="Times New Roman" w:eastAsia="Times New Roman" w:hAnsi="Times New Roman"/>
          <w:sz w:val="24"/>
          <w:szCs w:val="24"/>
        </w:rPr>
        <w:t xml:space="preserve">Топонимика Тюменского микрорайона. Историческая справка об улицах Н. </w:t>
      </w:r>
      <w:proofErr w:type="spellStart"/>
      <w:r w:rsidRPr="004D327C">
        <w:rPr>
          <w:rFonts w:ascii="Times New Roman" w:eastAsia="Times New Roman" w:hAnsi="Times New Roman"/>
          <w:sz w:val="24"/>
          <w:szCs w:val="24"/>
        </w:rPr>
        <w:t>Гондатти</w:t>
      </w:r>
      <w:proofErr w:type="spellEnd"/>
      <w:r w:rsidRPr="004D327C">
        <w:rPr>
          <w:rFonts w:ascii="Times New Roman" w:eastAsia="Times New Roman" w:hAnsi="Times New Roman"/>
          <w:sz w:val="24"/>
          <w:szCs w:val="24"/>
        </w:rPr>
        <w:t xml:space="preserve">, В. </w:t>
      </w:r>
      <w:proofErr w:type="spellStart"/>
      <w:r w:rsidRPr="004D327C">
        <w:rPr>
          <w:rFonts w:ascii="Times New Roman" w:eastAsia="Times New Roman" w:hAnsi="Times New Roman"/>
          <w:sz w:val="24"/>
          <w:szCs w:val="24"/>
        </w:rPr>
        <w:t>Гольцова</w:t>
      </w:r>
      <w:proofErr w:type="spellEnd"/>
      <w:r w:rsidRPr="004D327C">
        <w:rPr>
          <w:rFonts w:ascii="Times New Roman" w:eastAsia="Times New Roman" w:hAnsi="Times New Roman"/>
          <w:sz w:val="24"/>
          <w:szCs w:val="24"/>
        </w:rPr>
        <w:t>, Е. Богдановича, П. Артамонова.</w:t>
      </w: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72AB" w:rsidRPr="004D327C" w:rsidRDefault="00BD72AB" w:rsidP="00BD72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72AB" w:rsidRPr="004D327C" w:rsidRDefault="00BD72AB" w:rsidP="00BD72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72AB" w:rsidRDefault="00BD72AB" w:rsidP="00BD72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72AB" w:rsidRDefault="00BD72AB" w:rsidP="00BD72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72AB" w:rsidRPr="004D327C" w:rsidRDefault="00BD72AB" w:rsidP="00BD72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72AB" w:rsidRPr="004D327C" w:rsidRDefault="00BD72AB" w:rsidP="00BD72AB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 xml:space="preserve">                                         Тематическое планирование</w:t>
      </w: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992"/>
        <w:gridCol w:w="4394"/>
      </w:tblGrid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Название раздела, темы занятия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Введение. Неразгаданные тайны истории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Теоретическое занятие: беседа</w:t>
            </w:r>
          </w:p>
        </w:tc>
      </w:tr>
      <w:tr w:rsidR="00BD72AB" w:rsidRPr="004D327C" w:rsidTr="00AB4E17">
        <w:trPr>
          <w:trHeight w:val="20"/>
        </w:trPr>
        <w:tc>
          <w:tcPr>
            <w:tcW w:w="10632" w:type="dxa"/>
            <w:gridSpan w:val="4"/>
            <w:shd w:val="clear" w:color="auto" w:fill="auto"/>
            <w:vAlign w:val="center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327C">
              <w:rPr>
                <w:rFonts w:ascii="Times New Roman" w:hAnsi="Times New Roman"/>
                <w:b/>
                <w:i/>
                <w:sz w:val="24"/>
                <w:szCs w:val="24"/>
              </w:rPr>
              <w:t>Всеобщая история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 xml:space="preserve">Как </w:t>
            </w:r>
            <w:proofErr w:type="spellStart"/>
            <w:r w:rsidRPr="004D327C">
              <w:rPr>
                <w:rFonts w:ascii="Times New Roman" w:hAnsi="Times New Roman"/>
                <w:sz w:val="24"/>
                <w:szCs w:val="24"/>
              </w:rPr>
              <w:t>Хлодвиг</w:t>
            </w:r>
            <w:proofErr w:type="spellEnd"/>
            <w:r w:rsidRPr="004D327C">
              <w:rPr>
                <w:rFonts w:ascii="Times New Roman" w:hAnsi="Times New Roman"/>
                <w:sz w:val="24"/>
                <w:szCs w:val="24"/>
              </w:rPr>
              <w:t xml:space="preserve"> стал королём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Практическое занятие: историческая игра «</w:t>
            </w:r>
            <w:proofErr w:type="spellStart"/>
            <w:r w:rsidRPr="004D327C">
              <w:rPr>
                <w:rFonts w:ascii="Times New Roman" w:hAnsi="Times New Roman"/>
                <w:sz w:val="24"/>
                <w:szCs w:val="24"/>
              </w:rPr>
              <w:t>Суассонская</w:t>
            </w:r>
            <w:proofErr w:type="spellEnd"/>
            <w:r w:rsidRPr="004D327C">
              <w:rPr>
                <w:rFonts w:ascii="Times New Roman" w:hAnsi="Times New Roman"/>
                <w:sz w:val="24"/>
                <w:szCs w:val="24"/>
              </w:rPr>
              <w:t xml:space="preserve"> чаша»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За что Роланд отдал свою жизнь?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Теоретическое занятие: анализ исторический литературы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Кто первым открыл Америку?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 xml:space="preserve">Практическое занятие: игра «Догони-ка </w:t>
            </w:r>
            <w:proofErr w:type="spellStart"/>
            <w:r w:rsidRPr="004D327C">
              <w:rPr>
                <w:rFonts w:ascii="Times New Roman" w:hAnsi="Times New Roman"/>
                <w:sz w:val="24"/>
                <w:szCs w:val="24"/>
              </w:rPr>
              <w:t>Лейфа</w:t>
            </w:r>
            <w:proofErr w:type="spellEnd"/>
            <w:r w:rsidRPr="004D32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Юстиниан: коварный император или мудрый правитель?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Теоретическое занятие: просмотр и обсуждение видеоматериала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Мухаммед: был ли он пророком?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Теоретическое занятие: анализ исторических источников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Один день из жизни крестьянина и рыцаря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Практическое занятие: историческая игра «Построй свой замок»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Год и один день: что это значило для средневекового человека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Теоретическое занятие: анализ исторического рассказа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Правда о Детском крестовом походе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Практическое занятие: обсуждение и обыгрывание проблемной ситуации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 xml:space="preserve">Зачем Филиппу </w:t>
            </w:r>
            <w:r w:rsidRPr="004D327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D327C">
              <w:rPr>
                <w:rFonts w:ascii="Times New Roman" w:hAnsi="Times New Roman"/>
                <w:sz w:val="24"/>
                <w:szCs w:val="24"/>
              </w:rPr>
              <w:t xml:space="preserve"> Красивому фальшивые деньги и Генеральные штаты?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Теоретическое занятие: анализ исторических источников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 xml:space="preserve">За что была сожжена Жанна д </w:t>
            </w:r>
            <w:proofErr w:type="spellStart"/>
            <w:r w:rsidRPr="004D327C">
              <w:rPr>
                <w:rFonts w:ascii="Times New Roman" w:hAnsi="Times New Roman"/>
                <w:sz w:val="24"/>
                <w:szCs w:val="24"/>
              </w:rPr>
              <w:t>Арк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Теоретическое занятие: просмотр и обсуждение видеоматериала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«Охота на ведьм» или почему в Европе полыхали костры?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Практическое занятие: обсуждение проблемной ситуации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Что случилось на Косовом поле?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Практическое занятие: составление исторического портрета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Тайна «Собора Парижской богоматери»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 xml:space="preserve">Практическое занятие: создание макета или схемы собора 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«Прыжок в колодец»: тайны племени майя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Теоретическое занятие: анализ исторического рассказа</w:t>
            </w:r>
          </w:p>
        </w:tc>
      </w:tr>
      <w:tr w:rsidR="00BD72AB" w:rsidRPr="004D327C" w:rsidTr="00AB4E17">
        <w:trPr>
          <w:trHeight w:val="20"/>
        </w:trPr>
        <w:tc>
          <w:tcPr>
            <w:tcW w:w="10632" w:type="dxa"/>
            <w:gridSpan w:val="4"/>
            <w:shd w:val="clear" w:color="auto" w:fill="auto"/>
            <w:vAlign w:val="center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327C">
              <w:rPr>
                <w:rFonts w:ascii="Times New Roman" w:hAnsi="Times New Roman"/>
                <w:b/>
                <w:i/>
                <w:sz w:val="24"/>
                <w:szCs w:val="24"/>
              </w:rPr>
              <w:t>История России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Тайны Аркаима и Андреевского озера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Практическое занятие: экскурсия в Исторический парк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Откуда пришли русы?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Теоретическое занятие: анализ исторических источников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Князь Владимир: варвар или святой?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Практическое занятие: составление исторического портрета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О чём говорится в «Поучении»?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Теоретическое занятие: анализ исторических источников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Кто автор «Повести временных лет»?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Теоретическое занятие: сообщения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Основал ли Юрий Долгорукий Москву?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Практическое занятие: обсуждение проблемной ситуации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Где могила Чингисхана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Теоретическое занятие: анализ исторических источников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Зачем приходил Биргер?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Практическое занятие: театрализованная постановка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Был ли Александр Невский союзником Батыя?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Практическое занятие: обсуждение проблемной ситуации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Кто построил первый московский кремль?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Теоретическое занятие: анализ исторических источников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Где находится поле Куликовской битвы?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Практическое занятие: заочное путешествие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 xml:space="preserve">Как Василий </w:t>
            </w:r>
            <w:r w:rsidRPr="004D327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D327C">
              <w:rPr>
                <w:rFonts w:ascii="Times New Roman" w:hAnsi="Times New Roman"/>
                <w:sz w:val="24"/>
                <w:szCs w:val="24"/>
              </w:rPr>
              <w:t xml:space="preserve"> стал «тёмным»?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Практическое занятие: викторина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Почему Тамерлан не дошёл до Москвы?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Теоретическое занятие: анализ исторических источников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 xml:space="preserve">Откуда у Ивана </w:t>
            </w:r>
            <w:r w:rsidRPr="004D327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D327C">
              <w:rPr>
                <w:rFonts w:ascii="Times New Roman" w:hAnsi="Times New Roman"/>
                <w:sz w:val="24"/>
                <w:szCs w:val="24"/>
              </w:rPr>
              <w:t xml:space="preserve"> появился византийский герб?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Практическое занятие: обсуждение проблемной ситуации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 xml:space="preserve">Иосифляне и </w:t>
            </w:r>
            <w:proofErr w:type="spellStart"/>
            <w:r w:rsidRPr="004D327C">
              <w:rPr>
                <w:rFonts w:ascii="Times New Roman" w:hAnsi="Times New Roman"/>
                <w:sz w:val="24"/>
                <w:szCs w:val="24"/>
              </w:rPr>
              <w:t>нестяжатели</w:t>
            </w:r>
            <w:proofErr w:type="spellEnd"/>
            <w:r w:rsidRPr="004D327C">
              <w:rPr>
                <w:rFonts w:ascii="Times New Roman" w:hAnsi="Times New Roman"/>
                <w:sz w:val="24"/>
                <w:szCs w:val="24"/>
              </w:rPr>
              <w:t xml:space="preserve">: спор не на </w:t>
            </w:r>
            <w:proofErr w:type="gramStart"/>
            <w:r w:rsidRPr="004D327C">
              <w:rPr>
                <w:rFonts w:ascii="Times New Roman" w:hAnsi="Times New Roman"/>
                <w:sz w:val="24"/>
                <w:szCs w:val="24"/>
              </w:rPr>
              <w:t>жизнь</w:t>
            </w:r>
            <w:proofErr w:type="gramEnd"/>
            <w:r w:rsidRPr="004D327C">
              <w:rPr>
                <w:rFonts w:ascii="Times New Roman" w:hAnsi="Times New Roman"/>
                <w:sz w:val="24"/>
                <w:szCs w:val="24"/>
              </w:rPr>
              <w:t xml:space="preserve"> а насмерть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Теоретическое занятие: сообщения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«Москва – третий Рим»?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Практическое занятие: обсуждение проблемной ситуации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Юрьев день: почему его так ждали крестьяне?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Теоретическое занятие: беседа</w:t>
            </w:r>
          </w:p>
        </w:tc>
      </w:tr>
      <w:tr w:rsidR="00BD72AB" w:rsidRPr="004D327C" w:rsidTr="00AB4E17">
        <w:trPr>
          <w:trHeight w:val="20"/>
        </w:trPr>
        <w:tc>
          <w:tcPr>
            <w:tcW w:w="567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33-35</w:t>
            </w:r>
          </w:p>
        </w:tc>
        <w:tc>
          <w:tcPr>
            <w:tcW w:w="4679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Загадки улиц нашего микрорайона</w:t>
            </w:r>
          </w:p>
        </w:tc>
        <w:tc>
          <w:tcPr>
            <w:tcW w:w="992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BD72AB" w:rsidRPr="004D327C" w:rsidRDefault="00BD72AB" w:rsidP="00EA4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7C">
              <w:rPr>
                <w:rFonts w:ascii="Times New Roman" w:hAnsi="Times New Roman"/>
                <w:sz w:val="24"/>
                <w:szCs w:val="24"/>
              </w:rPr>
              <w:t>Практические занятия: творческие проекты и презентации</w:t>
            </w:r>
          </w:p>
        </w:tc>
      </w:tr>
    </w:tbl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5. Планируемые результаты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Познавательные универсальные учебные действия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4D327C">
        <w:rPr>
          <w:rFonts w:ascii="Times New Roman" w:hAnsi="Times New Roman"/>
          <w:sz w:val="24"/>
          <w:szCs w:val="24"/>
          <w:u w:val="single"/>
        </w:rPr>
        <w:t>Обучающийся научится: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использовать знаки, символы, модели, схемы для решения познавательных задач и представления их результатов;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высказываться в устной и письменной формах;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ориентироваться на разные способы решения познавательных исследовательских задач;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владеть основами смыслового чтения текста;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анализировать объекты, выделять главное;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осуществлять синтез (целое из частей);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 xml:space="preserve">проводить сравнение, </w:t>
      </w:r>
      <w:proofErr w:type="spellStart"/>
      <w:r w:rsidRPr="004D327C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4D327C">
        <w:rPr>
          <w:rFonts w:ascii="Times New Roman" w:hAnsi="Times New Roman"/>
          <w:sz w:val="24"/>
          <w:szCs w:val="24"/>
        </w:rPr>
        <w:t>, классификацию по разным критериям;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устанавливать причинно- следственные связи;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строить рассуждения об объекте;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обобщать (выделять класс объектов по какому-либо признаку);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подводить под понятие;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lastRenderedPageBreak/>
        <w:t>•</w:t>
      </w:r>
      <w:r w:rsidRPr="004D327C">
        <w:rPr>
          <w:rFonts w:ascii="Times New Roman" w:hAnsi="Times New Roman"/>
          <w:sz w:val="24"/>
          <w:szCs w:val="24"/>
        </w:rPr>
        <w:tab/>
        <w:t>устанавливать аналогии;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видеть проблемы, ставить вопросы, выдвигать гипотезы, планировать и проводить наблюдения и эксперименты, высказывать суждения, делать умозаключения и выводы, аргументировать (защищать) свои идеи и т.п.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понимать значение ключевых слов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4D327C">
        <w:rPr>
          <w:rFonts w:ascii="Times New Roman" w:hAnsi="Times New Roman"/>
          <w:sz w:val="24"/>
          <w:szCs w:val="24"/>
          <w:u w:val="single"/>
        </w:rPr>
        <w:t>Обучающийся получит возможность научиться: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фиксировать информацию с помощью инструментов ИКТ;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осознанно и произвольно строить сообщения в устной и письменной форме;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строить логическое рассуждение, включающее установление причинно-следственных связей;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оперировать такими понятиями, как явление, причина, следствие, событие, обусловленность, зависимость, различие, сходство, общность, совместимость, несовместимость, возможность, невозможность и др.;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использованию исследовательских методов обучения в основном учебном процессе и повседневной практике взаимодействия с миром;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приводить примеры исторических и культурных памятников страны (не менее трех), ряда других стран, родного края (не менее трех);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различать и сравнивать элементарные этические и эстетические понятия (добро и зло, трудолюбие и леность, красиво и некрасиво);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анализировать литературные источники для приобретения первоначальных исторических знаний;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на основе анализа текстов делать умозаключения, выводы.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>Коммуникативные универсальные учебные действия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4D327C">
        <w:rPr>
          <w:rFonts w:ascii="Times New Roman" w:hAnsi="Times New Roman"/>
          <w:sz w:val="24"/>
          <w:szCs w:val="24"/>
        </w:rPr>
        <w:t xml:space="preserve">Обучающийся </w:t>
      </w:r>
      <w:r w:rsidRPr="004D327C">
        <w:rPr>
          <w:rFonts w:ascii="Times New Roman" w:hAnsi="Times New Roman"/>
          <w:sz w:val="24"/>
          <w:szCs w:val="24"/>
          <w:u w:val="single"/>
        </w:rPr>
        <w:t>научится: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допускать существование различных точек зрения;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учитывать разные мнения, стремиться к координации;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формулировать собственное мнение и позицию;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договариваться, приходить к общему решению;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соблюдать корректность в высказываниях;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задавать вопросы по существу;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использовать речь для регуляции своего действия;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контролировать действия партнера;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владеть монологической и диалогической формами речи учитывать разные мнения и обосновывать свою позицию;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 xml:space="preserve">аргументировать свою позицию и координировать ее с позицией партнеров при </w:t>
      </w:r>
      <w:proofErr w:type="gramStart"/>
      <w:r w:rsidRPr="004D327C">
        <w:rPr>
          <w:rFonts w:ascii="Times New Roman" w:hAnsi="Times New Roman"/>
          <w:sz w:val="24"/>
          <w:szCs w:val="24"/>
        </w:rPr>
        <w:t>вы-работке</w:t>
      </w:r>
      <w:proofErr w:type="gramEnd"/>
      <w:r w:rsidRPr="004D327C">
        <w:rPr>
          <w:rFonts w:ascii="Times New Roman" w:hAnsi="Times New Roman"/>
          <w:sz w:val="24"/>
          <w:szCs w:val="24"/>
        </w:rPr>
        <w:t xml:space="preserve"> общего решения в совместной деятельности;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 xml:space="preserve">с учетом целей коммуникации достаточно полно и точно передавать партнеру </w:t>
      </w:r>
      <w:proofErr w:type="spellStart"/>
      <w:proofErr w:type="gramStart"/>
      <w:r w:rsidRPr="004D327C">
        <w:rPr>
          <w:rFonts w:ascii="Times New Roman" w:hAnsi="Times New Roman"/>
          <w:sz w:val="24"/>
          <w:szCs w:val="24"/>
        </w:rPr>
        <w:t>необ-ходимую</w:t>
      </w:r>
      <w:proofErr w:type="spellEnd"/>
      <w:proofErr w:type="gramEnd"/>
      <w:r w:rsidRPr="004D327C">
        <w:rPr>
          <w:rFonts w:ascii="Times New Roman" w:hAnsi="Times New Roman"/>
          <w:sz w:val="24"/>
          <w:szCs w:val="24"/>
        </w:rPr>
        <w:t xml:space="preserve"> информацию как ориентир для построения действия;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допускать возможность существования у людей разных точек зрения, в том числе не совпадающих с его собственной, и учитывать позицию партнера в общении и взаимодействии;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осуществлять взаимный контроль и оказывать партнерам в сотрудничестве необходимую взаимопомощь;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•</w:t>
      </w:r>
      <w:r w:rsidRPr="004D327C">
        <w:rPr>
          <w:rFonts w:ascii="Times New Roman" w:hAnsi="Times New Roman"/>
          <w:sz w:val="24"/>
          <w:szCs w:val="24"/>
        </w:rPr>
        <w:tab/>
        <w:t>адекватно использовать речь для планирования и регуляции своей деятельности.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lastRenderedPageBreak/>
        <w:t>•</w:t>
      </w:r>
      <w:r w:rsidRPr="004D327C">
        <w:rPr>
          <w:rFonts w:ascii="Times New Roman" w:hAnsi="Times New Roman"/>
          <w:sz w:val="24"/>
          <w:szCs w:val="24"/>
        </w:rPr>
        <w:tab/>
        <w:t>осваивать коммуникативные навыки дома, в школе, в обществе.</w:t>
      </w:r>
    </w:p>
    <w:p w:rsidR="00BD72AB" w:rsidRPr="004D327C" w:rsidRDefault="00BD72AB" w:rsidP="00BD72AB">
      <w:pPr>
        <w:tabs>
          <w:tab w:val="left" w:pos="-142"/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 xml:space="preserve">У обучающегося </w:t>
      </w:r>
      <w:r w:rsidRPr="004D327C">
        <w:rPr>
          <w:rFonts w:ascii="Times New Roman" w:hAnsi="Times New Roman"/>
          <w:sz w:val="24"/>
          <w:szCs w:val="24"/>
          <w:u w:val="single"/>
        </w:rPr>
        <w:t xml:space="preserve">будут </w:t>
      </w:r>
      <w:proofErr w:type="gramStart"/>
      <w:r w:rsidRPr="004D327C">
        <w:rPr>
          <w:rFonts w:ascii="Times New Roman" w:hAnsi="Times New Roman"/>
          <w:sz w:val="24"/>
          <w:szCs w:val="24"/>
          <w:u w:val="single"/>
        </w:rPr>
        <w:t>сформированы</w:t>
      </w:r>
      <w:r w:rsidRPr="004D327C">
        <w:rPr>
          <w:rFonts w:ascii="Times New Roman" w:hAnsi="Times New Roman"/>
          <w:sz w:val="24"/>
          <w:szCs w:val="24"/>
        </w:rPr>
        <w:t>:.</w:t>
      </w:r>
      <w:proofErr w:type="gramEnd"/>
    </w:p>
    <w:p w:rsidR="00BD72AB" w:rsidRPr="004D327C" w:rsidRDefault="00BD72AB" w:rsidP="00BD72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327C">
        <w:rPr>
          <w:rFonts w:ascii="Times New Roman" w:hAnsi="Times New Roman"/>
          <w:b/>
          <w:sz w:val="24"/>
          <w:szCs w:val="24"/>
        </w:rPr>
        <w:t xml:space="preserve">Формы учета знаний, умений: </w:t>
      </w: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 xml:space="preserve">Контроль проводится в игровой форме (конкурсы, театрализованные постановки, игры, решение проблемных задач), посредством выполнения творческих заданий, их презентации на выставочном стенде и последующей рефлексии. </w:t>
      </w: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72AB" w:rsidRPr="004D327C" w:rsidRDefault="00BD72AB" w:rsidP="00BD72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72AB" w:rsidRPr="007D72CC" w:rsidRDefault="00BD72AB" w:rsidP="00BD72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D72CC">
        <w:rPr>
          <w:rFonts w:ascii="Times New Roman" w:hAnsi="Times New Roman"/>
          <w:b/>
          <w:sz w:val="24"/>
          <w:szCs w:val="24"/>
        </w:rPr>
        <w:t>Список литературы для учителя:</w:t>
      </w:r>
    </w:p>
    <w:p w:rsidR="00BD72AB" w:rsidRPr="004D327C" w:rsidRDefault="00BD72AB" w:rsidP="00BD72AB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 xml:space="preserve">Григорьев, Д.В. Внеурочная деятельность школьников. Методический конструктор: пособие для учителя. [Текст] / Д.В. </w:t>
      </w:r>
      <w:proofErr w:type="spellStart"/>
      <w:r w:rsidRPr="004D327C">
        <w:rPr>
          <w:rFonts w:ascii="Times New Roman" w:hAnsi="Times New Roman"/>
          <w:sz w:val="24"/>
          <w:szCs w:val="24"/>
        </w:rPr>
        <w:t>Гргорьев</w:t>
      </w:r>
      <w:proofErr w:type="spellEnd"/>
      <w:r w:rsidRPr="004D327C">
        <w:rPr>
          <w:rFonts w:ascii="Times New Roman" w:hAnsi="Times New Roman"/>
          <w:sz w:val="24"/>
          <w:szCs w:val="24"/>
        </w:rPr>
        <w:t>, П.В. Степанов. – М.: Просвещение, 2010. – 223 с. – (Стандарты второго поколения).</w:t>
      </w:r>
    </w:p>
    <w:p w:rsidR="00BD72AB" w:rsidRPr="004D327C" w:rsidRDefault="00BD72AB" w:rsidP="00BD72AB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История. Внеклассные мероприятия / Сост. И.В. Кузьмина. Волгоград: Учитель, 2005.</w:t>
      </w:r>
    </w:p>
    <w:p w:rsidR="00BD72AB" w:rsidRPr="004D327C" w:rsidRDefault="00BD72AB" w:rsidP="00BD72AB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327C">
        <w:rPr>
          <w:rFonts w:ascii="Times New Roman" w:hAnsi="Times New Roman"/>
          <w:sz w:val="24"/>
          <w:szCs w:val="24"/>
        </w:rPr>
        <w:t>Кучерук</w:t>
      </w:r>
      <w:proofErr w:type="spellEnd"/>
      <w:r w:rsidRPr="004D327C">
        <w:rPr>
          <w:rFonts w:ascii="Times New Roman" w:hAnsi="Times New Roman"/>
          <w:sz w:val="24"/>
          <w:szCs w:val="24"/>
        </w:rPr>
        <w:t xml:space="preserve"> И.В. Технология игрового обучения истории в школе. – </w:t>
      </w:r>
      <w:proofErr w:type="spellStart"/>
      <w:r w:rsidRPr="004D327C">
        <w:rPr>
          <w:rFonts w:ascii="Times New Roman" w:hAnsi="Times New Roman"/>
          <w:sz w:val="24"/>
          <w:szCs w:val="24"/>
        </w:rPr>
        <w:t>Ростов</w:t>
      </w:r>
      <w:proofErr w:type="spellEnd"/>
      <w:r w:rsidRPr="004D327C">
        <w:rPr>
          <w:rFonts w:ascii="Times New Roman" w:hAnsi="Times New Roman"/>
          <w:sz w:val="24"/>
          <w:szCs w:val="24"/>
        </w:rPr>
        <w:t xml:space="preserve">-на/Д: Феникс, 2010 – 157 с. </w:t>
      </w:r>
    </w:p>
    <w:p w:rsidR="00BD72AB" w:rsidRPr="004D327C" w:rsidRDefault="00BD72AB" w:rsidP="00BD72AB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 xml:space="preserve">Педагогические технологии: </w:t>
      </w:r>
      <w:proofErr w:type="spellStart"/>
      <w:proofErr w:type="gramStart"/>
      <w:r w:rsidRPr="004D327C">
        <w:rPr>
          <w:rFonts w:ascii="Times New Roman" w:hAnsi="Times New Roman"/>
          <w:sz w:val="24"/>
          <w:szCs w:val="24"/>
        </w:rPr>
        <w:t>учеб.пособие</w:t>
      </w:r>
      <w:proofErr w:type="spellEnd"/>
      <w:proofErr w:type="gramEnd"/>
      <w:r w:rsidRPr="004D327C">
        <w:rPr>
          <w:rFonts w:ascii="Times New Roman" w:hAnsi="Times New Roman"/>
          <w:sz w:val="24"/>
          <w:szCs w:val="24"/>
        </w:rPr>
        <w:t xml:space="preserve"> для студентов педагогических специальностей/ </w:t>
      </w:r>
      <w:proofErr w:type="spellStart"/>
      <w:r w:rsidRPr="004D327C">
        <w:rPr>
          <w:rFonts w:ascii="Times New Roman" w:hAnsi="Times New Roman"/>
          <w:sz w:val="24"/>
          <w:szCs w:val="24"/>
        </w:rPr>
        <w:t>под.ред</w:t>
      </w:r>
      <w:proofErr w:type="spellEnd"/>
      <w:r w:rsidRPr="004D327C">
        <w:rPr>
          <w:rFonts w:ascii="Times New Roman" w:hAnsi="Times New Roman"/>
          <w:sz w:val="24"/>
          <w:szCs w:val="24"/>
        </w:rPr>
        <w:t xml:space="preserve">. Кукушкина </w:t>
      </w:r>
      <w:proofErr w:type="spellStart"/>
      <w:r w:rsidRPr="004D327C">
        <w:rPr>
          <w:rFonts w:ascii="Times New Roman" w:hAnsi="Times New Roman"/>
          <w:sz w:val="24"/>
          <w:szCs w:val="24"/>
        </w:rPr>
        <w:t>В.С.Ростов</w:t>
      </w:r>
      <w:proofErr w:type="spellEnd"/>
      <w:r w:rsidRPr="004D327C">
        <w:rPr>
          <w:rFonts w:ascii="Times New Roman" w:hAnsi="Times New Roman"/>
          <w:sz w:val="24"/>
          <w:szCs w:val="24"/>
        </w:rPr>
        <w:t>-на/Д: Феникс, 2010 – 333 с.</w:t>
      </w:r>
    </w:p>
    <w:p w:rsidR="00BD72AB" w:rsidRPr="004D327C" w:rsidRDefault="00BD72AB" w:rsidP="00BD72AB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Справочник учителя. История. 5-11 классы. Издательство "Экзамен", Москва , 2012 г.</w:t>
      </w:r>
    </w:p>
    <w:p w:rsidR="00BD72AB" w:rsidRPr="004D327C" w:rsidRDefault="00BD72AB" w:rsidP="00BD72AB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Степанищев А.Т. Методический справочник учителя истории. – «ВЛАДОС»,2003.</w:t>
      </w:r>
    </w:p>
    <w:p w:rsidR="00BD72AB" w:rsidRPr="004D327C" w:rsidRDefault="00BD72AB" w:rsidP="00BD72AB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Федорчук И.А. История. Интеллектуальные игры для школьников. – Ярославль: Академия развития, 2006 – 176 с.</w:t>
      </w:r>
    </w:p>
    <w:p w:rsidR="00BD72AB" w:rsidRPr="004D327C" w:rsidRDefault="00BD72AB" w:rsidP="00BD72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72AB" w:rsidRPr="004D327C" w:rsidRDefault="00BD72AB" w:rsidP="00BD72A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4D327C">
        <w:rPr>
          <w:rFonts w:ascii="Times New Roman" w:hAnsi="Times New Roman"/>
          <w:b/>
          <w:i/>
          <w:sz w:val="24"/>
          <w:szCs w:val="24"/>
        </w:rPr>
        <w:t>Список литературы для обучающихся:</w:t>
      </w:r>
    </w:p>
    <w:p w:rsidR="00BD72AB" w:rsidRPr="004D327C" w:rsidRDefault="00BD72AB" w:rsidP="00BD72A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Абрамов А. Тайны древних цивилизаций.- М.: «Белый город», 1998.</w:t>
      </w:r>
    </w:p>
    <w:p w:rsidR="00BD72AB" w:rsidRPr="004D327C" w:rsidRDefault="00BD72AB" w:rsidP="00BD72A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Бабанин В. П. Самые большие загадки прошлого. М.: 1996, СПб.: 2000.</w:t>
      </w:r>
    </w:p>
    <w:p w:rsidR="00BD72AB" w:rsidRPr="004D327C" w:rsidRDefault="00BD72AB" w:rsidP="00BD72A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327C">
        <w:rPr>
          <w:rFonts w:ascii="Times New Roman" w:hAnsi="Times New Roman"/>
          <w:sz w:val="24"/>
          <w:szCs w:val="24"/>
        </w:rPr>
        <w:t>Балязин</w:t>
      </w:r>
      <w:proofErr w:type="spellEnd"/>
      <w:r w:rsidRPr="004D327C">
        <w:rPr>
          <w:rFonts w:ascii="Times New Roman" w:hAnsi="Times New Roman"/>
          <w:sz w:val="24"/>
          <w:szCs w:val="24"/>
        </w:rPr>
        <w:t xml:space="preserve"> В.Н. История России в занимательных рассказах, притчах и анекдотах. М.: Дрофа, 2002.</w:t>
      </w:r>
    </w:p>
    <w:p w:rsidR="00BD72AB" w:rsidRPr="004D327C" w:rsidRDefault="00BD72AB" w:rsidP="00BD72A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327C">
        <w:rPr>
          <w:rFonts w:ascii="Times New Roman" w:hAnsi="Times New Roman"/>
          <w:sz w:val="24"/>
          <w:szCs w:val="24"/>
        </w:rPr>
        <w:t>Валянский</w:t>
      </w:r>
      <w:proofErr w:type="spellEnd"/>
      <w:r w:rsidRPr="004D327C">
        <w:rPr>
          <w:rFonts w:ascii="Times New Roman" w:hAnsi="Times New Roman"/>
          <w:sz w:val="24"/>
          <w:szCs w:val="24"/>
        </w:rPr>
        <w:t xml:space="preserve"> С. И. , Калюжный Д. В. Забытая история Руси. – 2006.</w:t>
      </w:r>
    </w:p>
    <w:p w:rsidR="00BD72AB" w:rsidRPr="004D327C" w:rsidRDefault="00BD72AB" w:rsidP="00BD72A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Великие тайны прошлого. – М. – 1996.</w:t>
      </w:r>
    </w:p>
    <w:p w:rsidR="00BD72AB" w:rsidRPr="004D327C" w:rsidRDefault="00BD72AB" w:rsidP="00BD72A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327C">
        <w:rPr>
          <w:rFonts w:ascii="Times New Roman" w:hAnsi="Times New Roman"/>
          <w:sz w:val="24"/>
          <w:szCs w:val="24"/>
        </w:rPr>
        <w:t>Головатенко</w:t>
      </w:r>
      <w:proofErr w:type="spellEnd"/>
      <w:r w:rsidRPr="004D327C">
        <w:rPr>
          <w:rFonts w:ascii="Times New Roman" w:hAnsi="Times New Roman"/>
          <w:sz w:val="24"/>
          <w:szCs w:val="24"/>
        </w:rPr>
        <w:t xml:space="preserve"> А. История России: спорные проблемы. – М.:»Школа-пресс»,1995.</w:t>
      </w:r>
    </w:p>
    <w:p w:rsidR="00BD72AB" w:rsidRPr="004D327C" w:rsidRDefault="00BD72AB" w:rsidP="00BD72A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Горяйнов С.Г. «Задачник по истории России» - «Феникс» Москва – 1997 г.</w:t>
      </w:r>
    </w:p>
    <w:p w:rsidR="00BD72AB" w:rsidRPr="004D327C" w:rsidRDefault="00BD72AB" w:rsidP="00BD72A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Демин В. Н. Тайны русского народа. В поисках истоков Руси.-  М. 1997.</w:t>
      </w:r>
    </w:p>
    <w:p w:rsidR="00BD72AB" w:rsidRPr="004D327C" w:rsidRDefault="00BD72AB" w:rsidP="00BD72A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Демин В. Н. Тайны земли русской. – М., 2000.</w:t>
      </w:r>
    </w:p>
    <w:p w:rsidR="00BD72AB" w:rsidRPr="004D327C" w:rsidRDefault="00BD72AB" w:rsidP="00BD72A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Загадки истории. Спецвыпуск газеты «Оракул», ЗАО «ЛОГОС-МЕДИА», 2017.</w:t>
      </w:r>
    </w:p>
    <w:p w:rsidR="00BD72AB" w:rsidRPr="004D327C" w:rsidRDefault="00BD72AB" w:rsidP="00BD72A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Загадки истории. Спецвыпуск газеты «Оракул», ЗАО «ЛОГОС-МЕДИА», 2018.</w:t>
      </w:r>
    </w:p>
    <w:p w:rsidR="00BD72AB" w:rsidRPr="004D327C" w:rsidRDefault="00BD72AB" w:rsidP="00BD72A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>Загадки и тайны истории. – М.: ООО «Издательство АСТ»; Олимп, 2000.</w:t>
      </w:r>
    </w:p>
    <w:p w:rsidR="00BD72AB" w:rsidRPr="004D327C" w:rsidRDefault="00BD72AB" w:rsidP="00BD72A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 xml:space="preserve">Книга для чтения по истории средних веков: Пособие для учащихся 7 </w:t>
      </w:r>
      <w:proofErr w:type="spellStart"/>
      <w:r w:rsidRPr="004D327C">
        <w:rPr>
          <w:rFonts w:ascii="Times New Roman" w:hAnsi="Times New Roman"/>
          <w:sz w:val="24"/>
          <w:szCs w:val="24"/>
        </w:rPr>
        <w:t>кл</w:t>
      </w:r>
      <w:proofErr w:type="spellEnd"/>
      <w:r w:rsidRPr="004D327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327C">
        <w:rPr>
          <w:rFonts w:ascii="Times New Roman" w:hAnsi="Times New Roman"/>
          <w:sz w:val="24"/>
          <w:szCs w:val="24"/>
        </w:rPr>
        <w:t>сред.шк</w:t>
      </w:r>
      <w:proofErr w:type="spellEnd"/>
      <w:r w:rsidRPr="004D327C">
        <w:rPr>
          <w:rFonts w:ascii="Times New Roman" w:hAnsi="Times New Roman"/>
          <w:sz w:val="24"/>
          <w:szCs w:val="24"/>
        </w:rPr>
        <w:t>. /Сост. Н.И. Запорожец; Под ред. А.А. Сванидзе – М.: Просвещение, 1990.</w:t>
      </w:r>
    </w:p>
    <w:p w:rsidR="00BD72AB" w:rsidRPr="004D327C" w:rsidRDefault="00BD72AB" w:rsidP="00BD72A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D327C">
        <w:rPr>
          <w:rFonts w:ascii="Times New Roman" w:hAnsi="Times New Roman"/>
          <w:sz w:val="24"/>
          <w:szCs w:val="24"/>
        </w:rPr>
        <w:t xml:space="preserve">Леонтьева Г.А., </w:t>
      </w:r>
      <w:proofErr w:type="spellStart"/>
      <w:r w:rsidRPr="004D327C">
        <w:rPr>
          <w:rFonts w:ascii="Times New Roman" w:hAnsi="Times New Roman"/>
          <w:sz w:val="24"/>
          <w:szCs w:val="24"/>
        </w:rPr>
        <w:t>Шорин</w:t>
      </w:r>
      <w:proofErr w:type="spellEnd"/>
      <w:r w:rsidRPr="004D327C">
        <w:rPr>
          <w:rFonts w:ascii="Times New Roman" w:hAnsi="Times New Roman"/>
          <w:sz w:val="24"/>
          <w:szCs w:val="24"/>
        </w:rPr>
        <w:t xml:space="preserve"> П.А., Кобрин В.Б. Ключи к тайнам Клио. -  М.: Просвещение, 1994.</w:t>
      </w:r>
    </w:p>
    <w:p w:rsidR="00BD72AB" w:rsidRPr="004D327C" w:rsidRDefault="007D72CC" w:rsidP="00BD72A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D72AB" w:rsidRPr="004D327C">
        <w:rPr>
          <w:rFonts w:ascii="Times New Roman" w:hAnsi="Times New Roman"/>
          <w:sz w:val="24"/>
          <w:szCs w:val="24"/>
        </w:rPr>
        <w:t xml:space="preserve">ТКО «АСТ», 1995. Мифологический словарь: Книга для учащихся / М.Н. Ботвинник, Б.М. Коган и др. </w:t>
      </w:r>
      <w:proofErr w:type="gramStart"/>
      <w:r w:rsidR="00BD72AB" w:rsidRPr="004D327C">
        <w:rPr>
          <w:rFonts w:ascii="Times New Roman" w:hAnsi="Times New Roman"/>
          <w:sz w:val="24"/>
          <w:szCs w:val="24"/>
        </w:rPr>
        <w:t>М. :</w:t>
      </w:r>
      <w:proofErr w:type="gramEnd"/>
      <w:r w:rsidR="00BD72AB" w:rsidRPr="004D327C">
        <w:rPr>
          <w:rFonts w:ascii="Times New Roman" w:hAnsi="Times New Roman"/>
          <w:sz w:val="24"/>
          <w:szCs w:val="24"/>
        </w:rPr>
        <w:t xml:space="preserve"> Просвещение, 1993.</w:t>
      </w:r>
    </w:p>
    <w:p w:rsidR="000402DE" w:rsidRDefault="000402DE"/>
    <w:sectPr w:rsidR="000402DE" w:rsidSect="00AB4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51296"/>
    <w:multiLevelType w:val="hybridMultilevel"/>
    <w:tmpl w:val="5A8AF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5918C4"/>
    <w:multiLevelType w:val="hybridMultilevel"/>
    <w:tmpl w:val="B1405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2AB"/>
    <w:rsid w:val="000402DE"/>
    <w:rsid w:val="00417B36"/>
    <w:rsid w:val="004D06D0"/>
    <w:rsid w:val="004F283E"/>
    <w:rsid w:val="007D72CC"/>
    <w:rsid w:val="00AB4E17"/>
    <w:rsid w:val="00BD72AB"/>
    <w:rsid w:val="00BE1600"/>
    <w:rsid w:val="00D5535E"/>
    <w:rsid w:val="00E5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8841"/>
  <w15:docId w15:val="{450DF638-ED88-42BB-8B63-17528BB8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4272,bqiaagaaeyqcaaagiaiaaamxeaaabsuqaaaaaaaaaaaaaaaaaaaaaaaaaaaaaaaaaaaaaaaaaaaaaaaaaaaaaaaaaaaaaaaaaaaaaaaaaaaaaaaaaaaaaaaaaaaaaaaaaaaaaaaaaaaaaaaaaaaaaaaaaaaaaaaaaaaaaaaaaaaaaaaaaaaaaaaaaaaaaaaaaaaaaaaaaaaaaaaaaaaaaaaaaaaaaaaaaaaaaaaa"/>
    <w:basedOn w:val="a"/>
    <w:rsid w:val="00BD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0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0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3455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8</cp:revision>
  <cp:lastPrinted>2025-10-06T11:21:00Z</cp:lastPrinted>
  <dcterms:created xsi:type="dcterms:W3CDTF">2025-09-19T14:17:00Z</dcterms:created>
  <dcterms:modified xsi:type="dcterms:W3CDTF">2026-04-23T09:14:00Z</dcterms:modified>
</cp:coreProperties>
</file>